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59" w:rsidRDefault="004072D4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за 22</w:t>
      </w:r>
      <w:r w:rsidR="00C77979">
        <w:rPr>
          <w:rFonts w:ascii="Times New Roman" w:hAnsi="Times New Roman" w:cs="Times New Roman"/>
          <w:sz w:val="28"/>
          <w:szCs w:val="28"/>
          <w:lang w:val="uk-UA"/>
        </w:rPr>
        <w:t>.05.2020 р.</w:t>
      </w:r>
    </w:p>
    <w:p w:rsidR="000A0558" w:rsidRDefault="000A0558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979" w:rsidRPr="00C77979" w:rsidRDefault="00C77979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7979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C77979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Шкільний кабінет культурологічної спрямованості»</w:t>
      </w:r>
    </w:p>
    <w:p w:rsidR="00C77979" w:rsidRDefault="00C77979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58">
        <w:rPr>
          <w:rFonts w:ascii="Times New Roman" w:hAnsi="Times New Roman" w:cs="Times New Roman"/>
          <w:sz w:val="28"/>
          <w:szCs w:val="28"/>
          <w:lang w:val="uk-UA"/>
        </w:rPr>
        <w:t>Завдання та зміст роботи шкільного кабінету культурологічної спрямованості</w:t>
      </w:r>
      <w:r w:rsidRPr="000A05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58">
        <w:rPr>
          <w:rFonts w:ascii="Times New Roman" w:hAnsi="Times New Roman" w:cs="Times New Roman"/>
          <w:sz w:val="28"/>
          <w:szCs w:val="28"/>
          <w:lang w:val="uk-UA"/>
        </w:rPr>
        <w:t>Наочне та дидактичне забезпечення шкільного кабінету.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58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шкільного кабінету.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Посадові о</w:t>
      </w:r>
      <w:r w:rsidRPr="000A0558">
        <w:rPr>
          <w:rFonts w:ascii="Times New Roman" w:hAnsi="Times New Roman" w:cs="Times New Roman"/>
          <w:sz w:val="28"/>
          <w:szCs w:val="28"/>
          <w:lang w:val="uk-UA"/>
        </w:rPr>
        <w:t xml:space="preserve">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завідуючого кабінетом</w:t>
      </w:r>
      <w:r w:rsidRPr="000A05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979" w:rsidRPr="00C77979" w:rsidRDefault="00C77979" w:rsidP="00C779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0CD" w:rsidRPr="00C77979" w:rsidRDefault="00257014" w:rsidP="000A0558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  <w:lang w:val="uk-UA"/>
        </w:rPr>
      </w:pPr>
      <w:r w:rsidRPr="00257014">
        <w:rPr>
          <w:b w:val="0"/>
          <w:sz w:val="28"/>
          <w:szCs w:val="28"/>
          <w:lang w:val="uk-UA"/>
        </w:rPr>
        <w:t xml:space="preserve">Навчальний процес </w:t>
      </w:r>
      <w:r>
        <w:rPr>
          <w:b w:val="0"/>
          <w:sz w:val="28"/>
          <w:szCs w:val="28"/>
          <w:lang w:val="uk-UA"/>
        </w:rPr>
        <w:t>в</w:t>
      </w:r>
      <w:r w:rsidR="009770CD" w:rsidRPr="00257014">
        <w:rPr>
          <w:b w:val="0"/>
          <w:sz w:val="28"/>
          <w:szCs w:val="28"/>
          <w:lang w:val="uk-UA"/>
        </w:rPr>
        <w:t xml:space="preserve"> сучасних умовах не можна уявити без потужного арсеналу приладів і посібників, без технічних засобів навчання, розвиненої мережі кабінетів, у тому числі кабінету дисциплін художньо-естетичного циклу, спеціального обладнаного класу для уроків музичного, образотворчого мистецтва, художньої культури, естетики</w:t>
      </w:r>
      <w:r>
        <w:rPr>
          <w:b w:val="0"/>
          <w:sz w:val="28"/>
          <w:szCs w:val="28"/>
          <w:lang w:val="uk-UA"/>
        </w:rPr>
        <w:t>, тобто культурологічної спрямованості.</w:t>
      </w:r>
      <w:r w:rsidR="009770CD" w:rsidRPr="00257014">
        <w:rPr>
          <w:b w:val="0"/>
          <w:sz w:val="28"/>
          <w:szCs w:val="28"/>
          <w:lang w:val="uk-UA"/>
        </w:rPr>
        <w:t xml:space="preserve">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Учителі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мистецьких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на </w:t>
      </w:r>
      <w:proofErr w:type="spellStart"/>
      <w:r w:rsidRPr="00C77979">
        <w:rPr>
          <w:b w:val="0"/>
          <w:sz w:val="28"/>
          <w:szCs w:val="28"/>
        </w:rPr>
        <w:t>практиці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переконалися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перевагах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побачи</w:t>
      </w:r>
      <w:r w:rsidR="00257014">
        <w:rPr>
          <w:b w:val="0"/>
          <w:sz w:val="28"/>
          <w:szCs w:val="28"/>
        </w:rPr>
        <w:t>ли</w:t>
      </w:r>
      <w:proofErr w:type="spellEnd"/>
      <w:r w:rsidR="00257014">
        <w:rPr>
          <w:b w:val="0"/>
          <w:sz w:val="28"/>
          <w:szCs w:val="28"/>
        </w:rPr>
        <w:t xml:space="preserve"> в </w:t>
      </w:r>
      <w:proofErr w:type="spellStart"/>
      <w:r w:rsidR="00257014">
        <w:rPr>
          <w:b w:val="0"/>
          <w:sz w:val="28"/>
          <w:szCs w:val="28"/>
        </w:rPr>
        <w:t>ньому</w:t>
      </w:r>
      <w:proofErr w:type="spellEnd"/>
      <w:r w:rsidR="00257014">
        <w:rPr>
          <w:b w:val="0"/>
          <w:sz w:val="28"/>
          <w:szCs w:val="28"/>
        </w:rPr>
        <w:t xml:space="preserve"> доброго </w:t>
      </w:r>
      <w:proofErr w:type="spellStart"/>
      <w:r w:rsidR="00257014">
        <w:rPr>
          <w:b w:val="0"/>
          <w:sz w:val="28"/>
          <w:szCs w:val="28"/>
        </w:rPr>
        <w:t>помічника</w:t>
      </w:r>
      <w:proofErr w:type="spellEnd"/>
      <w:r w:rsidR="00257014">
        <w:rPr>
          <w:b w:val="0"/>
          <w:sz w:val="28"/>
          <w:szCs w:val="28"/>
        </w:rPr>
        <w:t xml:space="preserve">, </w:t>
      </w:r>
      <w:r w:rsidR="00257014">
        <w:rPr>
          <w:b w:val="0"/>
          <w:sz w:val="28"/>
          <w:szCs w:val="28"/>
          <w:lang w:val="uk-UA"/>
        </w:rPr>
        <w:t>який</w:t>
      </w:r>
      <w:r w:rsidRPr="00C77979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ідвищує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науковий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рівень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викладання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одночасно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полегшує</w:t>
      </w:r>
      <w:proofErr w:type="spellEnd"/>
      <w:r w:rsidRPr="00C77979">
        <w:rPr>
          <w:b w:val="0"/>
          <w:sz w:val="28"/>
          <w:szCs w:val="28"/>
        </w:rPr>
        <w:t xml:space="preserve"> школярам </w:t>
      </w:r>
      <w:proofErr w:type="spellStart"/>
      <w:r w:rsidRPr="00C77979">
        <w:rPr>
          <w:b w:val="0"/>
          <w:sz w:val="28"/>
          <w:szCs w:val="28"/>
        </w:rPr>
        <w:t>засвоєння</w:t>
      </w:r>
      <w:proofErr w:type="spellEnd"/>
      <w:r w:rsidRPr="00C77979">
        <w:rPr>
          <w:b w:val="0"/>
          <w:sz w:val="28"/>
          <w:szCs w:val="28"/>
        </w:rPr>
        <w:t xml:space="preserve"> складного </w:t>
      </w:r>
      <w:proofErr w:type="spellStart"/>
      <w:r w:rsidRPr="00C77979">
        <w:rPr>
          <w:b w:val="0"/>
          <w:sz w:val="28"/>
          <w:szCs w:val="28"/>
        </w:rPr>
        <w:t>програмного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матеріалу</w:t>
      </w:r>
      <w:proofErr w:type="spellEnd"/>
      <w:r w:rsidRPr="00C77979">
        <w:rPr>
          <w:b w:val="0"/>
          <w:sz w:val="28"/>
          <w:szCs w:val="28"/>
        </w:rPr>
        <w:t xml:space="preserve">. В </w:t>
      </w:r>
      <w:proofErr w:type="spellStart"/>
      <w:r w:rsidRPr="00C77979">
        <w:rPr>
          <w:b w:val="0"/>
          <w:sz w:val="28"/>
          <w:szCs w:val="28"/>
        </w:rPr>
        <w:t>останні</w:t>
      </w:r>
      <w:proofErr w:type="spellEnd"/>
      <w:r w:rsidRPr="00C77979">
        <w:rPr>
          <w:b w:val="0"/>
          <w:sz w:val="28"/>
          <w:szCs w:val="28"/>
        </w:rPr>
        <w:t xml:space="preserve"> роки </w:t>
      </w:r>
      <w:proofErr w:type="gramStart"/>
      <w:r w:rsidRPr="00C77979">
        <w:rPr>
          <w:b w:val="0"/>
          <w:sz w:val="28"/>
          <w:szCs w:val="28"/>
        </w:rPr>
        <w:t xml:space="preserve">проводиться робота </w:t>
      </w:r>
      <w:proofErr w:type="spellStart"/>
      <w:r w:rsidRPr="00C77979">
        <w:rPr>
          <w:b w:val="0"/>
          <w:sz w:val="28"/>
          <w:szCs w:val="28"/>
        </w:rPr>
        <w:t>із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</w:t>
      </w:r>
      <w:proofErr w:type="gram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Поштовхом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їх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організації</w:t>
      </w:r>
      <w:proofErr w:type="spellEnd"/>
      <w:r w:rsidRPr="00C77979">
        <w:rPr>
          <w:b w:val="0"/>
          <w:sz w:val="28"/>
          <w:szCs w:val="28"/>
        </w:rPr>
        <w:t xml:space="preserve"> стали </w:t>
      </w:r>
      <w:proofErr w:type="spellStart"/>
      <w:r w:rsidRPr="00C77979">
        <w:rPr>
          <w:b w:val="0"/>
          <w:sz w:val="28"/>
          <w:szCs w:val="28"/>
        </w:rPr>
        <w:t>нові</w:t>
      </w:r>
      <w:proofErr w:type="spellEnd"/>
      <w:r w:rsidRPr="00C77979">
        <w:rPr>
          <w:b w:val="0"/>
          <w:sz w:val="28"/>
          <w:szCs w:val="28"/>
        </w:rPr>
        <w:t xml:space="preserve"> програми з </w:t>
      </w:r>
      <w:proofErr w:type="spellStart"/>
      <w:r w:rsidRPr="00C77979">
        <w:rPr>
          <w:b w:val="0"/>
          <w:sz w:val="28"/>
          <w:szCs w:val="28"/>
        </w:rPr>
        <w:t>музичного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образотворчого</w:t>
      </w:r>
      <w:proofErr w:type="spellEnd"/>
      <w:r w:rsidRPr="00C77979">
        <w:rPr>
          <w:b w:val="0"/>
          <w:sz w:val="28"/>
          <w:szCs w:val="28"/>
        </w:rPr>
        <w:t xml:space="preserve"> мистецтва, </w:t>
      </w:r>
      <w:proofErr w:type="spellStart"/>
      <w:r w:rsidRPr="00C77979">
        <w:rPr>
          <w:b w:val="0"/>
          <w:sz w:val="28"/>
          <w:szCs w:val="28"/>
        </w:rPr>
        <w:t>художньої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культури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які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більш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повно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відповідають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сучасному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77979">
        <w:rPr>
          <w:b w:val="0"/>
          <w:sz w:val="28"/>
          <w:szCs w:val="28"/>
        </w:rPr>
        <w:t>р</w:t>
      </w:r>
      <w:proofErr w:type="gramEnd"/>
      <w:r w:rsidRPr="00C77979">
        <w:rPr>
          <w:b w:val="0"/>
          <w:sz w:val="28"/>
          <w:szCs w:val="28"/>
        </w:rPr>
        <w:t>івню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розвитку</w:t>
      </w:r>
      <w:proofErr w:type="spellEnd"/>
      <w:r w:rsidRPr="00C77979">
        <w:rPr>
          <w:b w:val="0"/>
          <w:sz w:val="28"/>
          <w:szCs w:val="28"/>
        </w:rPr>
        <w:t xml:space="preserve"> науки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культури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Втілюючи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життя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завдання</w:t>
      </w:r>
      <w:proofErr w:type="spellEnd"/>
      <w:r w:rsidRPr="00C77979">
        <w:rPr>
          <w:b w:val="0"/>
          <w:sz w:val="28"/>
          <w:szCs w:val="28"/>
        </w:rPr>
        <w:t xml:space="preserve"> нового Державного стандарту </w:t>
      </w:r>
      <w:proofErr w:type="spellStart"/>
      <w:r w:rsidRPr="00C77979">
        <w:rPr>
          <w:b w:val="0"/>
          <w:sz w:val="28"/>
          <w:szCs w:val="28"/>
        </w:rPr>
        <w:t>базової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повної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загальної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середньої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учителі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керівники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шкіл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іклуючись</w:t>
      </w:r>
      <w:proofErr w:type="spellEnd"/>
      <w:r w:rsidRPr="00C77979">
        <w:rPr>
          <w:b w:val="0"/>
          <w:sz w:val="28"/>
          <w:szCs w:val="28"/>
        </w:rPr>
        <w:t xml:space="preserve"> про </w:t>
      </w:r>
      <w:proofErr w:type="spellStart"/>
      <w:r w:rsidRPr="00C77979">
        <w:rPr>
          <w:b w:val="0"/>
          <w:sz w:val="28"/>
          <w:szCs w:val="28"/>
        </w:rPr>
        <w:t>укріплення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навчально-матеріальної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бази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шкіл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повинні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докласти</w:t>
      </w:r>
      <w:proofErr w:type="spellEnd"/>
      <w:r w:rsidRPr="00C77979">
        <w:rPr>
          <w:b w:val="0"/>
          <w:sz w:val="28"/>
          <w:szCs w:val="28"/>
        </w:rPr>
        <w:t xml:space="preserve"> максимум </w:t>
      </w:r>
      <w:proofErr w:type="spellStart"/>
      <w:r w:rsidRPr="00C77979">
        <w:rPr>
          <w:b w:val="0"/>
          <w:sz w:val="28"/>
          <w:szCs w:val="28"/>
        </w:rPr>
        <w:t>зусиль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щодо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у </w:t>
      </w:r>
      <w:proofErr w:type="spellStart"/>
      <w:r w:rsidRPr="00C77979">
        <w:rPr>
          <w:b w:val="0"/>
          <w:sz w:val="28"/>
          <w:szCs w:val="28"/>
        </w:rPr>
        <w:t>своїй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школі</w:t>
      </w:r>
      <w:proofErr w:type="spellEnd"/>
      <w:r w:rsidRPr="00C77979">
        <w:rPr>
          <w:b w:val="0"/>
          <w:sz w:val="28"/>
          <w:szCs w:val="28"/>
        </w:rPr>
        <w:t xml:space="preserve">, тому </w:t>
      </w:r>
      <w:proofErr w:type="spellStart"/>
      <w:r w:rsidRPr="00C77979">
        <w:rPr>
          <w:b w:val="0"/>
          <w:sz w:val="28"/>
          <w:szCs w:val="28"/>
        </w:rPr>
        <w:t>що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вдосконалення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навчально-виховного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процесу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активізація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методів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викладання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ефективне</w:t>
      </w:r>
      <w:proofErr w:type="spellEnd"/>
      <w:r w:rsidRPr="00C77979">
        <w:rPr>
          <w:b w:val="0"/>
          <w:sz w:val="28"/>
          <w:szCs w:val="28"/>
        </w:rPr>
        <w:t xml:space="preserve"> використання </w:t>
      </w:r>
      <w:proofErr w:type="spellStart"/>
      <w:r w:rsidRPr="00C77979">
        <w:rPr>
          <w:b w:val="0"/>
          <w:sz w:val="28"/>
          <w:szCs w:val="28"/>
        </w:rPr>
        <w:lastRenderedPageBreak/>
        <w:t>сучасних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технічних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засобів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досконалої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матеріальної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бази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наочних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77979">
        <w:rPr>
          <w:b w:val="0"/>
          <w:sz w:val="28"/>
          <w:szCs w:val="28"/>
        </w:rPr>
        <w:t>пос</w:t>
      </w:r>
      <w:proofErr w:type="gramEnd"/>
      <w:r w:rsidRPr="00C77979">
        <w:rPr>
          <w:b w:val="0"/>
          <w:sz w:val="28"/>
          <w:szCs w:val="28"/>
        </w:rPr>
        <w:t>ібників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можливі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тільки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умовах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системи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Помилково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сьогодні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вважати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другорядним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або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необов'язковим</w:t>
      </w:r>
      <w:proofErr w:type="spellEnd"/>
      <w:r w:rsidRPr="00C77979">
        <w:rPr>
          <w:b w:val="0"/>
          <w:sz w:val="28"/>
          <w:szCs w:val="28"/>
        </w:rPr>
        <w:t xml:space="preserve"> у </w:t>
      </w:r>
      <w:proofErr w:type="spellStart"/>
      <w:r w:rsidRPr="00C77979">
        <w:rPr>
          <w:b w:val="0"/>
          <w:sz w:val="28"/>
          <w:szCs w:val="28"/>
        </w:rPr>
        <w:t>кабінетній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системі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школи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Він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покликаний</w:t>
      </w:r>
      <w:proofErr w:type="spellEnd"/>
      <w:r w:rsidRPr="00C77979">
        <w:rPr>
          <w:b w:val="0"/>
          <w:sz w:val="28"/>
          <w:szCs w:val="28"/>
        </w:rPr>
        <w:t xml:space="preserve"> разом </w:t>
      </w:r>
      <w:proofErr w:type="spellStart"/>
      <w:r w:rsidRPr="00C77979">
        <w:rPr>
          <w:b w:val="0"/>
          <w:sz w:val="28"/>
          <w:szCs w:val="28"/>
        </w:rPr>
        <w:t>із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кабінетами</w:t>
      </w:r>
      <w:proofErr w:type="spellEnd"/>
      <w:r w:rsidRPr="00C77979">
        <w:rPr>
          <w:b w:val="0"/>
          <w:sz w:val="28"/>
          <w:szCs w:val="28"/>
        </w:rPr>
        <w:t xml:space="preserve"> основ наук з </w:t>
      </w:r>
      <w:proofErr w:type="spellStart"/>
      <w:r w:rsidRPr="00C77979">
        <w:rPr>
          <w:b w:val="0"/>
          <w:sz w:val="28"/>
          <w:szCs w:val="28"/>
        </w:rPr>
        <w:t>усією</w:t>
      </w:r>
      <w:proofErr w:type="spellEnd"/>
      <w:r w:rsidRPr="00C77979">
        <w:rPr>
          <w:b w:val="0"/>
          <w:sz w:val="28"/>
          <w:szCs w:val="28"/>
        </w:rPr>
        <w:t xml:space="preserve"> силою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переконливістю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розкрити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учням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естетичне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ізнавальне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виховне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призначення</w:t>
      </w:r>
      <w:proofErr w:type="spellEnd"/>
      <w:r w:rsidRPr="00C77979">
        <w:rPr>
          <w:b w:val="0"/>
          <w:sz w:val="28"/>
          <w:szCs w:val="28"/>
        </w:rPr>
        <w:t xml:space="preserve"> мистецтва, </w:t>
      </w:r>
      <w:proofErr w:type="spellStart"/>
      <w:r w:rsidRPr="00C77979">
        <w:rPr>
          <w:b w:val="0"/>
          <w:sz w:val="28"/>
          <w:szCs w:val="28"/>
        </w:rPr>
        <w:t>підняти</w:t>
      </w:r>
      <w:proofErr w:type="spellEnd"/>
      <w:r w:rsidRPr="00C77979">
        <w:rPr>
          <w:b w:val="0"/>
          <w:sz w:val="28"/>
          <w:szCs w:val="28"/>
        </w:rPr>
        <w:t xml:space="preserve"> на </w:t>
      </w:r>
      <w:proofErr w:type="spellStart"/>
      <w:r w:rsidRPr="00C77979">
        <w:rPr>
          <w:b w:val="0"/>
          <w:sz w:val="28"/>
          <w:szCs w:val="28"/>
        </w:rPr>
        <w:t>сучасний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рівень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зміст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завдання</w:t>
      </w:r>
      <w:proofErr w:type="spellEnd"/>
      <w:r w:rsidRPr="00C77979">
        <w:rPr>
          <w:b w:val="0"/>
          <w:sz w:val="28"/>
          <w:szCs w:val="28"/>
        </w:rPr>
        <w:t xml:space="preserve">, культуру </w:t>
      </w:r>
      <w:proofErr w:type="spellStart"/>
      <w:r w:rsidRPr="00C77979">
        <w:rPr>
          <w:b w:val="0"/>
          <w:sz w:val="28"/>
          <w:szCs w:val="28"/>
        </w:rPr>
        <w:t>уроків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музичного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образотворчого</w:t>
      </w:r>
      <w:proofErr w:type="spellEnd"/>
      <w:r w:rsidRPr="00C77979">
        <w:rPr>
          <w:b w:val="0"/>
          <w:sz w:val="28"/>
          <w:szCs w:val="28"/>
        </w:rPr>
        <w:t xml:space="preserve"> мистецтва, </w:t>
      </w:r>
      <w:proofErr w:type="spellStart"/>
      <w:r w:rsidRPr="00C77979">
        <w:rPr>
          <w:b w:val="0"/>
          <w:sz w:val="28"/>
          <w:szCs w:val="28"/>
        </w:rPr>
        <w:t>художньої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культури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Діяльність кабінету предметів художньо-естетичного циклу як навчального приміщення здійснюється згідно з розробленим відповідно до Закону України «Про загальну середню освіту», Концепції художньо-естетичного виховання та інших законодавчих актів України Положенням про навчальні кабінети загальноосвітніх навчальних закладів, зареєстрованим у Міністерстві внутрішніх справ України від 30.09.98 № 348/70, зареєстрованим у Міністерстві юстиції України 09. </w:t>
      </w:r>
      <w:r w:rsidRPr="00C77979">
        <w:rPr>
          <w:b w:val="0"/>
          <w:sz w:val="28"/>
          <w:szCs w:val="28"/>
        </w:rPr>
        <w:t>09. 2004 № 1121/9720</w:t>
      </w:r>
    </w:p>
    <w:p w:rsidR="003457CD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</w:rPr>
        <w:t xml:space="preserve">та </w:t>
      </w:r>
      <w:proofErr w:type="spellStart"/>
      <w:r w:rsidRPr="00C77979">
        <w:rPr>
          <w:b w:val="0"/>
          <w:sz w:val="28"/>
          <w:szCs w:val="28"/>
        </w:rPr>
        <w:t>затвердженим</w:t>
      </w:r>
      <w:proofErr w:type="spellEnd"/>
      <w:r w:rsidRPr="00C77979">
        <w:rPr>
          <w:b w:val="0"/>
          <w:sz w:val="28"/>
          <w:szCs w:val="28"/>
        </w:rPr>
        <w:t xml:space="preserve"> наказом </w:t>
      </w:r>
      <w:proofErr w:type="spellStart"/>
      <w:r w:rsidRPr="00C77979">
        <w:rPr>
          <w:b w:val="0"/>
          <w:sz w:val="28"/>
          <w:szCs w:val="28"/>
        </w:rPr>
        <w:t>Міністерством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науки </w:t>
      </w:r>
      <w:proofErr w:type="spellStart"/>
      <w:r w:rsidRPr="00C77979">
        <w:rPr>
          <w:b w:val="0"/>
          <w:sz w:val="28"/>
          <w:szCs w:val="28"/>
        </w:rPr>
        <w:t>України</w:t>
      </w:r>
      <w:proofErr w:type="spellEnd"/>
      <w:r w:rsidRPr="00C77979">
        <w:rPr>
          <w:b w:val="0"/>
          <w:sz w:val="28"/>
          <w:szCs w:val="28"/>
        </w:rPr>
        <w:t xml:space="preserve"> 20.07.2004 № 601. </w:t>
      </w:r>
      <w:proofErr w:type="spellStart"/>
      <w:r w:rsidRPr="00C77979">
        <w:rPr>
          <w:b w:val="0"/>
          <w:sz w:val="28"/>
          <w:szCs w:val="28"/>
        </w:rPr>
        <w:t>Це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поширюється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й</w:t>
      </w:r>
      <w:proofErr w:type="spellEnd"/>
      <w:r w:rsidRPr="00C77979">
        <w:rPr>
          <w:b w:val="0"/>
          <w:sz w:val="28"/>
          <w:szCs w:val="28"/>
        </w:rPr>
        <w:t xml:space="preserve"> на </w:t>
      </w:r>
      <w:proofErr w:type="spellStart"/>
      <w:r w:rsidRPr="00C77979">
        <w:rPr>
          <w:b w:val="0"/>
          <w:sz w:val="28"/>
          <w:szCs w:val="28"/>
        </w:rPr>
        <w:t>кабінети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циклу.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визначає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основні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завдання</w:t>
      </w:r>
      <w:proofErr w:type="spellEnd"/>
      <w:r w:rsidRPr="00C77979">
        <w:rPr>
          <w:b w:val="0"/>
          <w:sz w:val="28"/>
          <w:szCs w:val="28"/>
        </w:rPr>
        <w:t xml:space="preserve">, порядок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організації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роботи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циклу, </w:t>
      </w:r>
      <w:proofErr w:type="spellStart"/>
      <w:r w:rsidRPr="00C77979">
        <w:rPr>
          <w:b w:val="0"/>
          <w:sz w:val="28"/>
          <w:szCs w:val="28"/>
        </w:rPr>
        <w:t>установлює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загальні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вимоги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їх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оснащення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змісту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роботи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Кабінети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створюються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загальноосвітніх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закладах за наказом </w:t>
      </w:r>
      <w:proofErr w:type="spellStart"/>
      <w:r w:rsidRPr="00C77979">
        <w:rPr>
          <w:b w:val="0"/>
          <w:sz w:val="28"/>
          <w:szCs w:val="28"/>
        </w:rPr>
        <w:t>керівника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Це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(</w:t>
      </w:r>
      <w:proofErr w:type="spellStart"/>
      <w:r w:rsidRPr="00C77979">
        <w:rPr>
          <w:b w:val="0"/>
          <w:sz w:val="28"/>
          <w:szCs w:val="28"/>
        </w:rPr>
        <w:t>клас</w:t>
      </w:r>
      <w:proofErr w:type="spellEnd"/>
      <w:r w:rsidRPr="00C77979">
        <w:rPr>
          <w:b w:val="0"/>
          <w:sz w:val="28"/>
          <w:szCs w:val="28"/>
        </w:rPr>
        <w:t xml:space="preserve">), яке </w:t>
      </w:r>
      <w:proofErr w:type="spellStart"/>
      <w:r w:rsidRPr="00C77979">
        <w:rPr>
          <w:b w:val="0"/>
          <w:sz w:val="28"/>
          <w:szCs w:val="28"/>
        </w:rPr>
        <w:t>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навчальним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навчально-методичним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осередком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пропаганди</w:t>
      </w:r>
      <w:proofErr w:type="spellEnd"/>
      <w:r w:rsidRPr="00C77979">
        <w:rPr>
          <w:b w:val="0"/>
          <w:sz w:val="28"/>
          <w:szCs w:val="28"/>
        </w:rPr>
        <w:t xml:space="preserve"> мистецтва </w:t>
      </w:r>
      <w:proofErr w:type="spellStart"/>
      <w:r w:rsidRPr="00C77979">
        <w:rPr>
          <w:b w:val="0"/>
          <w:sz w:val="28"/>
          <w:szCs w:val="28"/>
        </w:rPr>
        <w:t>серед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загальноосвітніх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закладів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Кабінети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можуть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використовуватися</w:t>
      </w:r>
      <w:proofErr w:type="spellEnd"/>
      <w:r w:rsidRPr="00C77979">
        <w:rPr>
          <w:b w:val="0"/>
          <w:sz w:val="28"/>
          <w:szCs w:val="28"/>
        </w:rPr>
        <w:t xml:space="preserve"> для </w:t>
      </w:r>
      <w:proofErr w:type="spellStart"/>
      <w:r w:rsidRPr="00C77979">
        <w:rPr>
          <w:b w:val="0"/>
          <w:sz w:val="28"/>
          <w:szCs w:val="28"/>
        </w:rPr>
        <w:t>проведення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перевірки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знань</w:t>
      </w:r>
      <w:proofErr w:type="spellEnd"/>
      <w:r w:rsidRPr="00C77979">
        <w:rPr>
          <w:b w:val="0"/>
          <w:sz w:val="28"/>
          <w:szCs w:val="28"/>
        </w:rPr>
        <w:t xml:space="preserve"> та як </w:t>
      </w:r>
      <w:proofErr w:type="spellStart"/>
      <w:r w:rsidRPr="00C77979">
        <w:rPr>
          <w:b w:val="0"/>
          <w:sz w:val="28"/>
          <w:szCs w:val="28"/>
        </w:rPr>
        <w:t>виставкові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зали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творчих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робіт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учителі</w:t>
      </w:r>
      <w:proofErr w:type="gramStart"/>
      <w:r w:rsidRPr="00C77979">
        <w:rPr>
          <w:b w:val="0"/>
          <w:sz w:val="28"/>
          <w:szCs w:val="28"/>
        </w:rPr>
        <w:t>в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художників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>.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gramStart"/>
      <w:r w:rsidRPr="00C77979">
        <w:rPr>
          <w:b w:val="0"/>
          <w:sz w:val="28"/>
          <w:szCs w:val="28"/>
        </w:rPr>
        <w:t xml:space="preserve">Відповідно до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готовність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до нового </w:t>
      </w:r>
      <w:proofErr w:type="spellStart"/>
      <w:r w:rsidRPr="00C77979">
        <w:rPr>
          <w:b w:val="0"/>
          <w:sz w:val="28"/>
          <w:szCs w:val="28"/>
        </w:rPr>
        <w:t>навчального</w:t>
      </w:r>
      <w:proofErr w:type="spellEnd"/>
      <w:r w:rsidRPr="00C77979">
        <w:rPr>
          <w:b w:val="0"/>
          <w:sz w:val="28"/>
          <w:szCs w:val="28"/>
        </w:rPr>
        <w:t xml:space="preserve"> року </w:t>
      </w:r>
      <w:proofErr w:type="spellStart"/>
      <w:r w:rsidRPr="00C77979">
        <w:rPr>
          <w:b w:val="0"/>
          <w:sz w:val="28"/>
          <w:szCs w:val="28"/>
        </w:rPr>
        <w:t>перевіряє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комісія</w:t>
      </w:r>
      <w:proofErr w:type="spellEnd"/>
      <w:r w:rsidRPr="00C77979">
        <w:rPr>
          <w:b w:val="0"/>
          <w:sz w:val="28"/>
          <w:szCs w:val="28"/>
        </w:rPr>
        <w:t xml:space="preserve">, створена за наказом </w:t>
      </w:r>
      <w:proofErr w:type="spellStart"/>
      <w:r w:rsidRPr="00C77979">
        <w:rPr>
          <w:b w:val="0"/>
          <w:sz w:val="28"/>
          <w:szCs w:val="28"/>
        </w:rPr>
        <w:t>відділу</w:t>
      </w:r>
      <w:proofErr w:type="spellEnd"/>
      <w:r w:rsidRPr="00C77979">
        <w:rPr>
          <w:b w:val="0"/>
          <w:sz w:val="28"/>
          <w:szCs w:val="28"/>
        </w:rPr>
        <w:t xml:space="preserve"> (</w:t>
      </w:r>
      <w:proofErr w:type="spellStart"/>
      <w:r w:rsidRPr="00C77979">
        <w:rPr>
          <w:b w:val="0"/>
          <w:sz w:val="28"/>
          <w:szCs w:val="28"/>
        </w:rPr>
        <w:t>управління</w:t>
      </w:r>
      <w:proofErr w:type="spellEnd"/>
      <w:r w:rsidRPr="00C77979">
        <w:rPr>
          <w:b w:val="0"/>
          <w:sz w:val="28"/>
          <w:szCs w:val="28"/>
        </w:rPr>
        <w:t xml:space="preserve">)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науки </w:t>
      </w:r>
      <w:proofErr w:type="spellStart"/>
      <w:r w:rsidRPr="00C77979">
        <w:rPr>
          <w:b w:val="0"/>
          <w:sz w:val="28"/>
          <w:szCs w:val="28"/>
        </w:rPr>
        <w:t>районної</w:t>
      </w:r>
      <w:proofErr w:type="spellEnd"/>
      <w:r w:rsidRPr="00C77979">
        <w:rPr>
          <w:b w:val="0"/>
          <w:sz w:val="28"/>
          <w:szCs w:val="28"/>
        </w:rPr>
        <w:t xml:space="preserve"> (</w:t>
      </w:r>
      <w:proofErr w:type="spellStart"/>
      <w:r w:rsidRPr="00C77979">
        <w:rPr>
          <w:b w:val="0"/>
          <w:sz w:val="28"/>
          <w:szCs w:val="28"/>
        </w:rPr>
        <w:t>міської</w:t>
      </w:r>
      <w:proofErr w:type="spellEnd"/>
      <w:r w:rsidRPr="00C77979">
        <w:rPr>
          <w:b w:val="0"/>
          <w:sz w:val="28"/>
          <w:szCs w:val="28"/>
        </w:rPr>
        <w:t xml:space="preserve">) </w:t>
      </w:r>
      <w:proofErr w:type="spellStart"/>
      <w:r w:rsidRPr="00C77979">
        <w:rPr>
          <w:b w:val="0"/>
          <w:sz w:val="28"/>
          <w:szCs w:val="28"/>
        </w:rPr>
        <w:t>держадміністрації</w:t>
      </w:r>
      <w:proofErr w:type="spellEnd"/>
      <w:r w:rsidRPr="00C77979">
        <w:rPr>
          <w:b w:val="0"/>
          <w:sz w:val="28"/>
          <w:szCs w:val="28"/>
        </w:rPr>
        <w:t xml:space="preserve">. До </w:t>
      </w:r>
      <w:proofErr w:type="spellStart"/>
      <w:r w:rsidRPr="00C77979">
        <w:rPr>
          <w:b w:val="0"/>
          <w:sz w:val="28"/>
          <w:szCs w:val="28"/>
        </w:rPr>
        <w:t>цієї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комісії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входять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lastRenderedPageBreak/>
        <w:t>представники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зазначених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органів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управління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освітою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="00C77979" w:rsidRPr="00C77979">
        <w:rPr>
          <w:b w:val="0"/>
          <w:sz w:val="28"/>
          <w:szCs w:val="28"/>
        </w:rPr>
        <w:t>керівник</w:t>
      </w:r>
      <w:proofErr w:type="spellEnd"/>
      <w:r w:rsidR="00C77979" w:rsidRPr="00C77979">
        <w:rPr>
          <w:b w:val="0"/>
          <w:sz w:val="28"/>
          <w:szCs w:val="28"/>
        </w:rPr>
        <w:t xml:space="preserve"> </w:t>
      </w:r>
      <w:proofErr w:type="spellStart"/>
      <w:r w:rsidR="00C77979" w:rsidRPr="00C77979">
        <w:rPr>
          <w:b w:val="0"/>
          <w:sz w:val="28"/>
          <w:szCs w:val="28"/>
        </w:rPr>
        <w:t>навчального</w:t>
      </w:r>
      <w:proofErr w:type="spellEnd"/>
      <w:r w:rsidR="00C77979" w:rsidRPr="00C77979">
        <w:rPr>
          <w:b w:val="0"/>
          <w:sz w:val="28"/>
          <w:szCs w:val="28"/>
        </w:rPr>
        <w:t xml:space="preserve"> закладу</w:t>
      </w:r>
      <w:r w:rsidRPr="00C77979">
        <w:rPr>
          <w:b w:val="0"/>
          <w:sz w:val="28"/>
          <w:szCs w:val="28"/>
        </w:rPr>
        <w:t xml:space="preserve">. </w:t>
      </w:r>
      <w:proofErr w:type="gramEnd"/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sz w:val="28"/>
          <w:szCs w:val="28"/>
        </w:rPr>
        <w:t>Основними</w:t>
      </w:r>
      <w:proofErr w:type="spellEnd"/>
      <w:r w:rsidRPr="00C77979">
        <w:rPr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завданнями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художньоестетичного</w:t>
      </w:r>
      <w:proofErr w:type="spellEnd"/>
      <w:r w:rsidRPr="00C77979">
        <w:rPr>
          <w:b w:val="0"/>
          <w:sz w:val="28"/>
          <w:szCs w:val="28"/>
        </w:rPr>
        <w:t xml:space="preserve"> циклу в </w:t>
      </w:r>
      <w:proofErr w:type="spellStart"/>
      <w:r w:rsidRPr="00C77979">
        <w:rPr>
          <w:b w:val="0"/>
          <w:sz w:val="28"/>
          <w:szCs w:val="28"/>
        </w:rPr>
        <w:t>загальноосвітніх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закладах </w:t>
      </w:r>
      <w:proofErr w:type="spellStart"/>
      <w:r w:rsidRPr="00C77979">
        <w:rPr>
          <w:b w:val="0"/>
          <w:sz w:val="28"/>
          <w:szCs w:val="28"/>
        </w:rPr>
        <w:t>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навчання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художньо-естетичне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виховання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Організація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роботи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повинна </w:t>
      </w:r>
      <w:proofErr w:type="spellStart"/>
      <w:r w:rsidRPr="00C77979">
        <w:rPr>
          <w:b w:val="0"/>
          <w:sz w:val="28"/>
          <w:szCs w:val="28"/>
        </w:rPr>
        <w:t>забезпечувати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реалізацію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змісту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художньоестетичної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, а </w:t>
      </w:r>
      <w:proofErr w:type="spellStart"/>
      <w:r w:rsidRPr="00C77979">
        <w:rPr>
          <w:b w:val="0"/>
          <w:sz w:val="28"/>
          <w:szCs w:val="28"/>
        </w:rPr>
        <w:t>саме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розвитку</w:t>
      </w:r>
      <w:proofErr w:type="spellEnd"/>
      <w:r w:rsidRPr="00C77979">
        <w:rPr>
          <w:b w:val="0"/>
          <w:sz w:val="28"/>
          <w:szCs w:val="28"/>
        </w:rPr>
        <w:t xml:space="preserve"> культурного та духовного </w:t>
      </w:r>
      <w:proofErr w:type="spellStart"/>
      <w:proofErr w:type="gramStart"/>
      <w:r w:rsidRPr="00C77979">
        <w:rPr>
          <w:b w:val="0"/>
          <w:sz w:val="28"/>
          <w:szCs w:val="28"/>
        </w:rPr>
        <w:t>р</w:t>
      </w:r>
      <w:proofErr w:type="gramEnd"/>
      <w:r w:rsidRPr="00C77979">
        <w:rPr>
          <w:b w:val="0"/>
          <w:sz w:val="28"/>
          <w:szCs w:val="28"/>
        </w:rPr>
        <w:t>івня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sz w:val="28"/>
          <w:szCs w:val="28"/>
        </w:rPr>
        <w:t>Напрями</w:t>
      </w:r>
      <w:proofErr w:type="spellEnd"/>
      <w:r w:rsidRPr="00C77979">
        <w:rPr>
          <w:sz w:val="28"/>
          <w:szCs w:val="28"/>
        </w:rPr>
        <w:t xml:space="preserve"> використання </w:t>
      </w:r>
      <w:proofErr w:type="spellStart"/>
      <w:r w:rsidRPr="00C77979">
        <w:rPr>
          <w:sz w:val="28"/>
          <w:szCs w:val="28"/>
        </w:rPr>
        <w:t>кабі</w:t>
      </w:r>
      <w:proofErr w:type="gramStart"/>
      <w:r w:rsidRPr="00C77979">
        <w:rPr>
          <w:sz w:val="28"/>
          <w:szCs w:val="28"/>
        </w:rPr>
        <w:t>нету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в </w:t>
      </w:r>
      <w:proofErr w:type="spellStart"/>
      <w:r w:rsidRPr="00C77979">
        <w:rPr>
          <w:b w:val="0"/>
          <w:sz w:val="28"/>
          <w:szCs w:val="28"/>
        </w:rPr>
        <w:t>навчально-виховному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процесі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визначаються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педагогічними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дидактико-методичними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завданнями</w:t>
      </w:r>
      <w:proofErr w:type="spellEnd"/>
      <w:r w:rsidRPr="00C77979">
        <w:rPr>
          <w:b w:val="0"/>
          <w:sz w:val="28"/>
          <w:szCs w:val="28"/>
        </w:rPr>
        <w:t xml:space="preserve">. Відповідно до </w:t>
      </w:r>
      <w:proofErr w:type="spellStart"/>
      <w:r w:rsidRPr="00C77979">
        <w:rPr>
          <w:b w:val="0"/>
          <w:sz w:val="28"/>
          <w:szCs w:val="28"/>
        </w:rPr>
        <w:t>основних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завдань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зазначених</w:t>
      </w:r>
      <w:proofErr w:type="spellEnd"/>
      <w:r w:rsidRPr="00C77979">
        <w:rPr>
          <w:b w:val="0"/>
          <w:sz w:val="28"/>
          <w:szCs w:val="28"/>
        </w:rPr>
        <w:t xml:space="preserve"> у п. 2. 1. </w:t>
      </w:r>
      <w:proofErr w:type="spellStart"/>
      <w:r w:rsidRPr="00C77979">
        <w:rPr>
          <w:b w:val="0"/>
          <w:sz w:val="28"/>
          <w:szCs w:val="28"/>
        </w:rPr>
        <w:t>Цього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кабінет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здійснює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таку</w:t>
      </w:r>
      <w:proofErr w:type="spellEnd"/>
      <w:r w:rsidRPr="00C77979">
        <w:rPr>
          <w:b w:val="0"/>
          <w:sz w:val="28"/>
          <w:szCs w:val="28"/>
        </w:rPr>
        <w:t xml:space="preserve"> роботу: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навчання учнів із предметів «Мистецтво», «Образотворче мистецтво», «Музичне мистецтво», «Художня культура», «Естетика» та інших предметів, які передбачають </w:t>
      </w:r>
      <w:proofErr w:type="spellStart"/>
      <w:r w:rsidRPr="00C77979">
        <w:rPr>
          <w:b w:val="0"/>
          <w:sz w:val="28"/>
          <w:szCs w:val="28"/>
          <w:lang w:val="uk-UA"/>
        </w:rPr>
        <w:t>художньоестетичне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виховання учнів;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проведення тематичних занять, зустрічей з митцями, лекцій, семінарів, мистецьких тижнів, консультацій для учнів з питань художньо-естетичної освіти;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здійснення зв'язку з художніми та музичними навчальними закладами, науковими установами та іншими мистецькими організаціями з питань навчання художньо-естетичної освіти;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підготовку та проведення виставок, конкурсів, фестивалів, концертів тощо.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</w:t>
      </w:r>
      <w:proofErr w:type="gramStart"/>
      <w:r w:rsidRPr="00C77979">
        <w:rPr>
          <w:b w:val="0"/>
          <w:sz w:val="28"/>
          <w:szCs w:val="28"/>
        </w:rPr>
        <w:t>нету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має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відповідати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вимогам</w:t>
      </w:r>
      <w:proofErr w:type="spellEnd"/>
      <w:r w:rsidRPr="00C77979">
        <w:rPr>
          <w:b w:val="0"/>
          <w:sz w:val="28"/>
          <w:szCs w:val="28"/>
        </w:rPr>
        <w:t>: ДБН В. 2. 2-3-97 «</w:t>
      </w:r>
      <w:proofErr w:type="spellStart"/>
      <w:r w:rsidRPr="00C77979">
        <w:rPr>
          <w:b w:val="0"/>
          <w:sz w:val="28"/>
          <w:szCs w:val="28"/>
        </w:rPr>
        <w:t>Будинки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споруди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закладів</w:t>
      </w:r>
      <w:proofErr w:type="spellEnd"/>
      <w:r w:rsidRPr="00C77979">
        <w:rPr>
          <w:b w:val="0"/>
          <w:sz w:val="28"/>
          <w:szCs w:val="28"/>
        </w:rPr>
        <w:t xml:space="preserve">», </w:t>
      </w:r>
      <w:proofErr w:type="spellStart"/>
      <w:r w:rsidRPr="00C77979">
        <w:rPr>
          <w:b w:val="0"/>
          <w:sz w:val="28"/>
          <w:szCs w:val="28"/>
        </w:rPr>
        <w:t>затверджених</w:t>
      </w:r>
      <w:proofErr w:type="spellEnd"/>
      <w:r w:rsidRPr="00C77979">
        <w:rPr>
          <w:b w:val="0"/>
          <w:sz w:val="28"/>
          <w:szCs w:val="28"/>
        </w:rPr>
        <w:t xml:space="preserve"> наказом </w:t>
      </w:r>
      <w:proofErr w:type="spellStart"/>
      <w:r w:rsidRPr="00C77979">
        <w:rPr>
          <w:b w:val="0"/>
          <w:sz w:val="28"/>
          <w:szCs w:val="28"/>
        </w:rPr>
        <w:t>Держкоммістобудування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України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</w:t>
      </w:r>
      <w:proofErr w:type="spellEnd"/>
      <w:r w:rsidRPr="00C77979">
        <w:rPr>
          <w:b w:val="0"/>
          <w:sz w:val="28"/>
          <w:szCs w:val="28"/>
        </w:rPr>
        <w:t xml:space="preserve"> 27.06.96 № 11; Правил </w:t>
      </w:r>
      <w:proofErr w:type="spellStart"/>
      <w:r w:rsidRPr="00C77979">
        <w:rPr>
          <w:b w:val="0"/>
          <w:sz w:val="28"/>
          <w:szCs w:val="28"/>
        </w:rPr>
        <w:t>безпечної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експлуатації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електроустановок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споживачів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затверджених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нака</w:t>
      </w:r>
      <w:r w:rsidRPr="00C77979">
        <w:rPr>
          <w:b w:val="0"/>
          <w:sz w:val="28"/>
          <w:szCs w:val="28"/>
          <w:lang w:val="uk-UA"/>
        </w:rPr>
        <w:t>зом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</w:t>
      </w:r>
      <w:proofErr w:type="spellStart"/>
      <w:r w:rsidRPr="00C77979">
        <w:rPr>
          <w:b w:val="0"/>
          <w:sz w:val="28"/>
          <w:szCs w:val="28"/>
          <w:lang w:val="uk-UA"/>
        </w:rPr>
        <w:t>Держнаглядохоронпраці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від 09.01.98 №4, зареєстрованих в Міністерстві юстиції України 10.02.98 </w:t>
      </w:r>
      <w:proofErr w:type="gramStart"/>
      <w:r w:rsidRPr="00C77979">
        <w:rPr>
          <w:b w:val="0"/>
          <w:sz w:val="28"/>
          <w:szCs w:val="28"/>
          <w:lang w:val="uk-UA"/>
        </w:rPr>
        <w:t>за</w:t>
      </w:r>
      <w:proofErr w:type="gramEnd"/>
      <w:r w:rsidRPr="00C77979">
        <w:rPr>
          <w:b w:val="0"/>
          <w:sz w:val="28"/>
          <w:szCs w:val="28"/>
          <w:lang w:val="uk-UA"/>
        </w:rPr>
        <w:t xml:space="preserve"> № 93/2533; </w:t>
      </w:r>
      <w:r w:rsidRPr="00C77979">
        <w:rPr>
          <w:b w:val="0"/>
          <w:sz w:val="28"/>
          <w:szCs w:val="28"/>
          <w:lang w:val="uk-UA"/>
        </w:rPr>
        <w:lastRenderedPageBreak/>
        <w:t xml:space="preserve">Правил пожежної безпеки для закладів, установ і організацій системи освіти України, затверджених спільним наказом Міністерства освіти України та Головного Управління Державної пожежної охорони Міністерства внутрішніх справ України від 30.09.98 № 348/70, зареєстрованих в Міністерстві юстиції України 17.12.98 за № 800/3240 (із змінами). </w:t>
      </w: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</w:t>
      </w:r>
      <w:proofErr w:type="gramStart"/>
      <w:r w:rsidRPr="00C77979">
        <w:rPr>
          <w:b w:val="0"/>
          <w:sz w:val="28"/>
          <w:szCs w:val="28"/>
        </w:rPr>
        <w:t>нету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повинно </w:t>
      </w:r>
      <w:proofErr w:type="spellStart"/>
      <w:r w:rsidRPr="00C77979">
        <w:rPr>
          <w:b w:val="0"/>
          <w:sz w:val="28"/>
          <w:szCs w:val="28"/>
        </w:rPr>
        <w:t>мати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природне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штучне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освітлення</w:t>
      </w:r>
      <w:proofErr w:type="spellEnd"/>
      <w:r w:rsidRPr="00C77979">
        <w:rPr>
          <w:b w:val="0"/>
          <w:sz w:val="28"/>
          <w:szCs w:val="28"/>
        </w:rPr>
        <w:t xml:space="preserve"> відповідно до </w:t>
      </w:r>
      <w:proofErr w:type="spellStart"/>
      <w:r w:rsidRPr="00C77979">
        <w:rPr>
          <w:b w:val="0"/>
          <w:sz w:val="28"/>
          <w:szCs w:val="28"/>
        </w:rPr>
        <w:t>СНиП</w:t>
      </w:r>
      <w:proofErr w:type="spellEnd"/>
      <w:r w:rsidRPr="00C77979">
        <w:rPr>
          <w:b w:val="0"/>
          <w:sz w:val="28"/>
          <w:szCs w:val="28"/>
        </w:rPr>
        <w:t xml:space="preserve"> II-4-79 «Естественное и искусственное освещение».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ід</w:t>
      </w:r>
      <w:proofErr w:type="spellEnd"/>
      <w:r w:rsidRPr="00C77979">
        <w:rPr>
          <w:b w:val="0"/>
          <w:sz w:val="28"/>
          <w:szCs w:val="28"/>
        </w:rPr>
        <w:t xml:space="preserve"> час </w:t>
      </w:r>
      <w:proofErr w:type="spellStart"/>
      <w:r w:rsidRPr="00C77979">
        <w:rPr>
          <w:b w:val="0"/>
          <w:sz w:val="28"/>
          <w:szCs w:val="28"/>
        </w:rPr>
        <w:t>експлуатації</w:t>
      </w:r>
      <w:proofErr w:type="spellEnd"/>
      <w:r w:rsidRPr="00C77979">
        <w:rPr>
          <w:b w:val="0"/>
          <w:sz w:val="28"/>
          <w:szCs w:val="28"/>
        </w:rPr>
        <w:t xml:space="preserve"> систем </w:t>
      </w:r>
      <w:proofErr w:type="spellStart"/>
      <w:r w:rsidRPr="00C77979">
        <w:rPr>
          <w:b w:val="0"/>
          <w:sz w:val="28"/>
          <w:szCs w:val="28"/>
        </w:rPr>
        <w:t>електропостачання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електрообладнання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кабінеті</w:t>
      </w:r>
      <w:proofErr w:type="spellEnd"/>
      <w:r w:rsidRPr="00C77979">
        <w:rPr>
          <w:b w:val="0"/>
          <w:sz w:val="28"/>
          <w:szCs w:val="28"/>
        </w:rPr>
        <w:t xml:space="preserve"> треба </w:t>
      </w:r>
      <w:proofErr w:type="spellStart"/>
      <w:r w:rsidRPr="00C77979">
        <w:rPr>
          <w:b w:val="0"/>
          <w:sz w:val="28"/>
          <w:szCs w:val="28"/>
        </w:rPr>
        <w:t>користуватися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вимогами</w:t>
      </w:r>
      <w:proofErr w:type="spellEnd"/>
      <w:r w:rsidRPr="00C77979">
        <w:rPr>
          <w:b w:val="0"/>
          <w:sz w:val="28"/>
          <w:szCs w:val="28"/>
        </w:rPr>
        <w:t xml:space="preserve"> Правил </w:t>
      </w:r>
      <w:proofErr w:type="spellStart"/>
      <w:r w:rsidRPr="00C77979">
        <w:rPr>
          <w:b w:val="0"/>
          <w:sz w:val="28"/>
          <w:szCs w:val="28"/>
        </w:rPr>
        <w:t>безпечної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експлуатації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електроустановок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споживачів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затверджених</w:t>
      </w:r>
      <w:proofErr w:type="spellEnd"/>
      <w:r w:rsidRPr="00C77979">
        <w:rPr>
          <w:b w:val="0"/>
          <w:sz w:val="28"/>
          <w:szCs w:val="28"/>
        </w:rPr>
        <w:t xml:space="preserve"> наказом </w:t>
      </w:r>
      <w:proofErr w:type="spellStart"/>
      <w:r w:rsidRPr="00C77979">
        <w:rPr>
          <w:b w:val="0"/>
          <w:sz w:val="28"/>
          <w:szCs w:val="28"/>
        </w:rPr>
        <w:t>Комітету</w:t>
      </w:r>
      <w:proofErr w:type="spellEnd"/>
      <w:r w:rsidRPr="00C77979">
        <w:rPr>
          <w:b w:val="0"/>
          <w:sz w:val="28"/>
          <w:szCs w:val="28"/>
        </w:rPr>
        <w:t xml:space="preserve"> по </w:t>
      </w:r>
      <w:proofErr w:type="spellStart"/>
      <w:r w:rsidRPr="00C77979">
        <w:rPr>
          <w:b w:val="0"/>
          <w:sz w:val="28"/>
          <w:szCs w:val="28"/>
        </w:rPr>
        <w:t>нагляду</w:t>
      </w:r>
      <w:proofErr w:type="spellEnd"/>
      <w:r w:rsidRPr="00C77979">
        <w:rPr>
          <w:b w:val="0"/>
          <w:sz w:val="28"/>
          <w:szCs w:val="28"/>
        </w:rPr>
        <w:t xml:space="preserve"> за </w:t>
      </w:r>
      <w:proofErr w:type="spellStart"/>
      <w:r w:rsidRPr="00C77979">
        <w:rPr>
          <w:b w:val="0"/>
          <w:sz w:val="28"/>
          <w:szCs w:val="28"/>
        </w:rPr>
        <w:t>охороною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праці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Міністерства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праці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соціальної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політики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України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</w:t>
      </w:r>
      <w:proofErr w:type="spellEnd"/>
      <w:r w:rsidRPr="00C77979">
        <w:rPr>
          <w:b w:val="0"/>
          <w:sz w:val="28"/>
          <w:szCs w:val="28"/>
        </w:rPr>
        <w:t xml:space="preserve"> 09.01.98 № 4, </w:t>
      </w:r>
      <w:proofErr w:type="spellStart"/>
      <w:r w:rsidRPr="00C77979">
        <w:rPr>
          <w:b w:val="0"/>
          <w:sz w:val="28"/>
          <w:szCs w:val="28"/>
        </w:rPr>
        <w:t>зареєстрованих</w:t>
      </w:r>
      <w:proofErr w:type="spellEnd"/>
      <w:r w:rsidRPr="00C77979">
        <w:rPr>
          <w:b w:val="0"/>
          <w:sz w:val="28"/>
          <w:szCs w:val="28"/>
        </w:rPr>
        <w:t xml:space="preserve"> у </w:t>
      </w:r>
      <w:proofErr w:type="spellStart"/>
      <w:r w:rsidRPr="00C77979">
        <w:rPr>
          <w:b w:val="0"/>
          <w:sz w:val="28"/>
          <w:szCs w:val="28"/>
        </w:rPr>
        <w:t>Міністерстві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юстиції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</w:t>
      </w:r>
      <w:r w:rsidR="00C77979" w:rsidRPr="00C77979">
        <w:rPr>
          <w:b w:val="0"/>
          <w:sz w:val="28"/>
          <w:szCs w:val="28"/>
        </w:rPr>
        <w:t>країни</w:t>
      </w:r>
      <w:proofErr w:type="spellEnd"/>
      <w:r w:rsidR="00C77979" w:rsidRPr="00C77979">
        <w:rPr>
          <w:b w:val="0"/>
          <w:sz w:val="28"/>
          <w:szCs w:val="28"/>
        </w:rPr>
        <w:t xml:space="preserve"> 10.02.98 за № 93/2533</w:t>
      </w:r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Вимоги пожежної безпеки для кабінету предметів художньо-естетичного циклу визначаються Правилами пожежної безпеки для закладів, установ і організацій системи освіти України, затвердженими спільним наказом Міністерства освіти України і Головного Управління Державної пожежної охорони Міністерства внутрішніх справ України від 30. </w:t>
      </w:r>
      <w:r w:rsidRPr="0006572D">
        <w:rPr>
          <w:b w:val="0"/>
          <w:sz w:val="28"/>
          <w:szCs w:val="28"/>
          <w:lang w:val="uk-UA"/>
        </w:rPr>
        <w:t xml:space="preserve">09. 98 №348/70, зареєстрованими в Міністерстві юстиції України 17.12.98 за № 800/3240 (із змінами). Кабінети предметів художньо-естетичного циклу забезпечуються опаленням і вентиляцією відповідно до </w:t>
      </w:r>
      <w:proofErr w:type="spellStart"/>
      <w:r w:rsidRPr="0006572D">
        <w:rPr>
          <w:b w:val="0"/>
          <w:sz w:val="28"/>
          <w:szCs w:val="28"/>
          <w:lang w:val="uk-UA"/>
        </w:rPr>
        <w:t>СНиП</w:t>
      </w:r>
      <w:proofErr w:type="spellEnd"/>
      <w:r w:rsidRPr="0006572D">
        <w:rPr>
          <w:b w:val="0"/>
          <w:sz w:val="28"/>
          <w:szCs w:val="28"/>
          <w:lang w:val="uk-UA"/>
        </w:rPr>
        <w:t xml:space="preserve"> 2.04.05- 91 «Опалення, вентиляція і </w:t>
      </w:r>
      <w:proofErr w:type="spellStart"/>
      <w:r w:rsidRPr="0006572D">
        <w:rPr>
          <w:b w:val="0"/>
          <w:sz w:val="28"/>
          <w:szCs w:val="28"/>
          <w:lang w:val="uk-UA"/>
        </w:rPr>
        <w:t>кондиціонування</w:t>
      </w:r>
      <w:proofErr w:type="spellEnd"/>
      <w:r w:rsidRPr="0006572D">
        <w:rPr>
          <w:b w:val="0"/>
          <w:sz w:val="28"/>
          <w:szCs w:val="28"/>
          <w:lang w:val="uk-UA"/>
        </w:rPr>
        <w:t>» з таким розрахунком, щоб у приміщенні підтримувалась температура в межах 17-20</w:t>
      </w:r>
      <w:r w:rsidRPr="0006572D">
        <w:rPr>
          <w:b w:val="0"/>
          <w:sz w:val="28"/>
          <w:szCs w:val="28"/>
          <w:vertAlign w:val="superscript"/>
          <w:lang w:val="uk-UA"/>
        </w:rPr>
        <w:t>о</w:t>
      </w:r>
      <w:r w:rsidRPr="0006572D">
        <w:rPr>
          <w:b w:val="0"/>
          <w:sz w:val="28"/>
          <w:szCs w:val="28"/>
          <w:lang w:val="uk-UA"/>
        </w:rPr>
        <w:t xml:space="preserve"> С і відносна вологість повітря 40-60%.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</w:rPr>
        <w:t xml:space="preserve">За </w:t>
      </w:r>
      <w:proofErr w:type="spellStart"/>
      <w:r w:rsidRPr="00C77979">
        <w:rPr>
          <w:b w:val="0"/>
          <w:sz w:val="28"/>
          <w:szCs w:val="28"/>
        </w:rPr>
        <w:t>згодою</w:t>
      </w:r>
      <w:proofErr w:type="spellEnd"/>
      <w:r w:rsidRPr="00C77979">
        <w:rPr>
          <w:b w:val="0"/>
          <w:sz w:val="28"/>
          <w:szCs w:val="28"/>
        </w:rPr>
        <w:t xml:space="preserve"> директора (заступ</w:t>
      </w:r>
      <w:bookmarkStart w:id="0" w:name="_GoBack"/>
      <w:bookmarkEnd w:id="0"/>
      <w:r w:rsidRPr="00C77979">
        <w:rPr>
          <w:b w:val="0"/>
          <w:sz w:val="28"/>
          <w:szCs w:val="28"/>
        </w:rPr>
        <w:t xml:space="preserve">ника директора) закладу </w:t>
      </w: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можуть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використовуватись</w:t>
      </w:r>
      <w:proofErr w:type="spellEnd"/>
      <w:r w:rsidRPr="00C77979">
        <w:rPr>
          <w:b w:val="0"/>
          <w:sz w:val="28"/>
          <w:szCs w:val="28"/>
        </w:rPr>
        <w:t xml:space="preserve"> для </w:t>
      </w:r>
      <w:proofErr w:type="spellStart"/>
      <w:r w:rsidRPr="00C77979">
        <w:rPr>
          <w:b w:val="0"/>
          <w:sz w:val="28"/>
          <w:szCs w:val="28"/>
        </w:rPr>
        <w:t>проведення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уроків</w:t>
      </w:r>
      <w:proofErr w:type="spellEnd"/>
      <w:r w:rsidRPr="00C77979">
        <w:rPr>
          <w:b w:val="0"/>
          <w:sz w:val="28"/>
          <w:szCs w:val="28"/>
        </w:rPr>
        <w:t xml:space="preserve"> з </w:t>
      </w:r>
      <w:proofErr w:type="spellStart"/>
      <w:r w:rsidRPr="00C77979">
        <w:rPr>
          <w:b w:val="0"/>
          <w:sz w:val="28"/>
          <w:szCs w:val="28"/>
        </w:rPr>
        <w:t>інших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виховних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заході</w:t>
      </w:r>
      <w:proofErr w:type="gramStart"/>
      <w:r w:rsidRPr="00C77979">
        <w:rPr>
          <w:b w:val="0"/>
          <w:sz w:val="28"/>
          <w:szCs w:val="28"/>
        </w:rPr>
        <w:t>в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батьківських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зборів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Кабінети предметів художньо-естетичного циклу </w:t>
      </w:r>
      <w:r w:rsidRPr="00C77979">
        <w:rPr>
          <w:sz w:val="28"/>
          <w:szCs w:val="28"/>
          <w:lang w:val="uk-UA"/>
        </w:rPr>
        <w:t>мають бути оснащені:</w:t>
      </w:r>
      <w:r w:rsidRPr="00C77979">
        <w:rPr>
          <w:b w:val="0"/>
          <w:sz w:val="28"/>
          <w:szCs w:val="28"/>
          <w:lang w:val="uk-UA"/>
        </w:rPr>
        <w:t xml:space="preserve">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 xml:space="preserve">− навчальними планами та програмами з питань художньо-естетичної освіти, програмним забезпеченням для персональних комп'ютерів, нормативно-правовими актами з художньо-естетичної освіти, методичною і довідковою літературою, директивними, інструктивними та іншими матеріалами, необхідними для проведення навчання з художньо-естетичної освіти;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підручниками, навчальними та наочними посібниками і навчальним приладдям (плакати, стенди, схеми таблиці, репродукції картин, макети, моделі, відеофільми тощо);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технічними засобами навчання (проекційна, аудіо та відеоапаратура, комп'ютерна техніка, електронні музичні інструменти тощо);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навчальним інвентарем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– музичний інструмент (фортепіано, баян, акордеон, дитячі музичні інструменти тощо), мольберти, натурні зразки, драп, демонстраційні прилади та пристрої, схеми тощо;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станками та дзеркальною стіною для занять хореографією </w:t>
      </w:r>
      <w:r w:rsidR="00C77979" w:rsidRPr="0006572D">
        <w:rPr>
          <w:b w:val="0"/>
          <w:sz w:val="28"/>
          <w:szCs w:val="28"/>
          <w:lang w:val="uk-UA"/>
        </w:rPr>
        <w:t>(за потребою)</w:t>
      </w:r>
      <w:r w:rsidRPr="0006572D">
        <w:rPr>
          <w:b w:val="0"/>
          <w:sz w:val="28"/>
          <w:szCs w:val="28"/>
          <w:lang w:val="uk-UA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Для зберігання навчального обладнання та приладдя потрібно мати секційні шафи, які розміщують у приміщенні кабінету, або вздовж однієї з бокових стінок.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Секційні шафи мають бути укомплектовані: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картотекою аудіовізуальних засобів, відеотекою, педагогічними електронними засобами, мультимедійними засобами, картотекою навчальних комп'ютерних програм;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бібліотечкою науково-популярної, довідково-інформаційної і методичної літератури, підручниками, збірниками задач, журналами, необхідними в навчально-виховній роботі з предмета;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картотекою дидактичних матеріалів, інструкціями для виконання лабораторних і практичних робіт, дослідів, спостережень;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 xml:space="preserve">− картотекою завдань для здійснення індивідуального підходу до навчання, організації самостійної роботи учнів, проведення контрольних робіт, тематичних атестацій;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</w:t>
      </w:r>
      <w:proofErr w:type="spellStart"/>
      <w:r w:rsidRPr="00C77979">
        <w:rPr>
          <w:b w:val="0"/>
          <w:sz w:val="28"/>
          <w:szCs w:val="28"/>
          <w:lang w:val="uk-UA"/>
        </w:rPr>
        <w:t>фонохрестоматійний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матеріал для сприймання музики.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gramStart"/>
      <w:r w:rsidRPr="00C77979">
        <w:rPr>
          <w:b w:val="0"/>
          <w:sz w:val="28"/>
          <w:szCs w:val="28"/>
        </w:rPr>
        <w:t xml:space="preserve">У </w:t>
      </w:r>
      <w:proofErr w:type="spellStart"/>
      <w:r w:rsidRPr="00C77979">
        <w:rPr>
          <w:b w:val="0"/>
          <w:sz w:val="28"/>
          <w:szCs w:val="28"/>
        </w:rPr>
        <w:t>кабінетах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можна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розміщувати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постійно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діючі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виставки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робіт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учителів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художників</w:t>
      </w:r>
      <w:proofErr w:type="spellEnd"/>
      <w:r w:rsidRPr="00C77979">
        <w:rPr>
          <w:b w:val="0"/>
          <w:sz w:val="28"/>
          <w:szCs w:val="28"/>
        </w:rPr>
        <w:t xml:space="preserve">. Робота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здійснюється</w:t>
      </w:r>
      <w:proofErr w:type="spellEnd"/>
      <w:r w:rsidRPr="00C77979">
        <w:rPr>
          <w:b w:val="0"/>
          <w:sz w:val="28"/>
          <w:szCs w:val="28"/>
        </w:rPr>
        <w:t xml:space="preserve"> відповідно до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планів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програм</w:t>
      </w:r>
      <w:proofErr w:type="spellEnd"/>
      <w:r w:rsidRPr="00C77979">
        <w:rPr>
          <w:b w:val="0"/>
          <w:sz w:val="28"/>
          <w:szCs w:val="28"/>
        </w:rPr>
        <w:t xml:space="preserve"> з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«</w:t>
      </w:r>
      <w:proofErr w:type="spellStart"/>
      <w:r w:rsidRPr="00C77979">
        <w:rPr>
          <w:b w:val="0"/>
          <w:sz w:val="28"/>
          <w:szCs w:val="28"/>
        </w:rPr>
        <w:t>Мистецтво</w:t>
      </w:r>
      <w:proofErr w:type="spellEnd"/>
      <w:r w:rsidRPr="00C77979">
        <w:rPr>
          <w:b w:val="0"/>
          <w:sz w:val="28"/>
          <w:szCs w:val="28"/>
        </w:rPr>
        <w:t>», «</w:t>
      </w:r>
      <w:proofErr w:type="spellStart"/>
      <w:r w:rsidRPr="00C77979">
        <w:rPr>
          <w:b w:val="0"/>
          <w:sz w:val="28"/>
          <w:szCs w:val="28"/>
        </w:rPr>
        <w:t>Образотворче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мистецтво</w:t>
      </w:r>
      <w:proofErr w:type="spellEnd"/>
      <w:r w:rsidRPr="00C77979">
        <w:rPr>
          <w:b w:val="0"/>
          <w:sz w:val="28"/>
          <w:szCs w:val="28"/>
        </w:rPr>
        <w:t>», «</w:t>
      </w:r>
      <w:proofErr w:type="spellStart"/>
      <w:r w:rsidRPr="00C77979">
        <w:rPr>
          <w:b w:val="0"/>
          <w:sz w:val="28"/>
          <w:szCs w:val="28"/>
        </w:rPr>
        <w:t>Музичне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мистецтво</w:t>
      </w:r>
      <w:proofErr w:type="spellEnd"/>
      <w:r w:rsidRPr="00C77979">
        <w:rPr>
          <w:b w:val="0"/>
          <w:sz w:val="28"/>
          <w:szCs w:val="28"/>
        </w:rPr>
        <w:t>», «</w:t>
      </w:r>
      <w:proofErr w:type="spellStart"/>
      <w:r w:rsidRPr="00C77979">
        <w:rPr>
          <w:b w:val="0"/>
          <w:sz w:val="28"/>
          <w:szCs w:val="28"/>
        </w:rPr>
        <w:t>Художня</w:t>
      </w:r>
      <w:proofErr w:type="spellEnd"/>
      <w:r w:rsidRPr="00C77979">
        <w:rPr>
          <w:b w:val="0"/>
          <w:sz w:val="28"/>
          <w:szCs w:val="28"/>
        </w:rPr>
        <w:t xml:space="preserve"> культура», «</w:t>
      </w:r>
      <w:proofErr w:type="spellStart"/>
      <w:r w:rsidRPr="00C77979">
        <w:rPr>
          <w:b w:val="0"/>
          <w:sz w:val="28"/>
          <w:szCs w:val="28"/>
        </w:rPr>
        <w:t>Естетика</w:t>
      </w:r>
      <w:proofErr w:type="spellEnd"/>
      <w:r w:rsidRPr="00C77979">
        <w:rPr>
          <w:b w:val="0"/>
          <w:sz w:val="28"/>
          <w:szCs w:val="28"/>
        </w:rPr>
        <w:t xml:space="preserve">» та </w:t>
      </w:r>
      <w:proofErr w:type="spellStart"/>
      <w:r w:rsidRPr="00C77979">
        <w:rPr>
          <w:b w:val="0"/>
          <w:sz w:val="28"/>
          <w:szCs w:val="28"/>
        </w:rPr>
        <w:t>інших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які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передбачають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художньо-естетичне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виховання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0A0558">
        <w:rPr>
          <w:b w:val="0"/>
          <w:sz w:val="28"/>
          <w:szCs w:val="28"/>
          <w:lang w:val="uk-UA"/>
        </w:rPr>
        <w:t xml:space="preserve">Перспективний план оснащення кабінету засобами навчання та шкільним обладнанням складає завідувач кабінету за погодженням з директором закладу, у разі необхідності (закупівля і встановлення нового складного обладнання) – з місцевим органом управління освітою, органами державної санітарно-епідеміологічної служби та пожежної охорони. </w:t>
      </w:r>
      <w:r w:rsidRPr="0006572D">
        <w:rPr>
          <w:b w:val="0"/>
          <w:sz w:val="28"/>
          <w:szCs w:val="28"/>
          <w:lang w:val="uk-UA"/>
        </w:rPr>
        <w:t>Відповідно до Положення про піклувальну раду загальноосвітнього навчального закладу, затвердженого наказом МОН України № 45 від 05.02.2001 р. і зареєстрованого в Міністерстві юстиції України за № 146/5337 19.02.2001 р., і в межах, що належать до компетенції піклувальної ради, робота і матеріально</w:t>
      </w:r>
      <w:r w:rsidR="0006572D">
        <w:rPr>
          <w:b w:val="0"/>
          <w:sz w:val="28"/>
          <w:szCs w:val="28"/>
          <w:lang w:val="uk-UA"/>
        </w:rPr>
        <w:t>-</w:t>
      </w:r>
      <w:r w:rsidRPr="0006572D">
        <w:rPr>
          <w:b w:val="0"/>
          <w:sz w:val="28"/>
          <w:szCs w:val="28"/>
          <w:lang w:val="uk-UA"/>
        </w:rPr>
        <w:t>технічне оснащення навчальних кабінетів контролюються і спрямовуються піклувальною радою загальноосвітнього навчального закладу. Організація роботи кабінету предметів художньо-естетичного циклу покладається наказом керівника загальноосвітніх навчальних закладів на вчителя мистецьких дисциплін, який має відповідну професійну підготовку і в установленому порядку пройшов курсове навч</w:t>
      </w:r>
      <w:r w:rsidR="000A0558" w:rsidRPr="0006572D">
        <w:rPr>
          <w:b w:val="0"/>
          <w:sz w:val="28"/>
          <w:szCs w:val="28"/>
          <w:lang w:val="uk-UA"/>
        </w:rPr>
        <w:t>ання та атестацію з предмета</w:t>
      </w:r>
      <w:r w:rsidRPr="0006572D">
        <w:rPr>
          <w:b w:val="0"/>
          <w:sz w:val="28"/>
          <w:szCs w:val="28"/>
          <w:lang w:val="uk-UA"/>
        </w:rPr>
        <w:t>.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Особа, відповідальна за організацію роботи кабінету предметів художньо-естетичного циклу: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>− розробляє план роботи кабінету предметів художньо</w:t>
      </w:r>
      <w:r w:rsidR="000A0558">
        <w:rPr>
          <w:b w:val="0"/>
          <w:sz w:val="28"/>
          <w:szCs w:val="28"/>
          <w:lang w:val="uk-UA"/>
        </w:rPr>
        <w:t>-</w:t>
      </w:r>
      <w:r w:rsidRPr="00C77979">
        <w:rPr>
          <w:b w:val="0"/>
          <w:sz w:val="28"/>
          <w:szCs w:val="28"/>
          <w:lang w:val="uk-UA"/>
        </w:rPr>
        <w:t xml:space="preserve">естетичного циклу на поточний навчальний рік;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сприяє забезпеченню високої ефективності навчально</w:t>
      </w:r>
      <w:r w:rsidR="000A0558">
        <w:rPr>
          <w:b w:val="0"/>
          <w:sz w:val="28"/>
          <w:szCs w:val="28"/>
          <w:lang w:val="uk-UA"/>
        </w:rPr>
        <w:t>-</w:t>
      </w:r>
      <w:r w:rsidRPr="00C77979">
        <w:rPr>
          <w:b w:val="0"/>
          <w:sz w:val="28"/>
          <w:szCs w:val="28"/>
          <w:lang w:val="uk-UA"/>
        </w:rPr>
        <w:t xml:space="preserve">методичної діяльності кабінету, упровадженню та ефективному використанню в його роботі навчально-наочних і методичних посібників, довідково-інформаційних матеріалів, сучасних технічних засобів навчання та контролю знань тощо;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готує пропозиції щодо вдосконалення форм і методів роботи та оснащення кабінету;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забезпечує справний стан обладнання кабінету;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сприяє створенню та оснащенню куточків (стендів) з художньо-естетичної освіти, виставок в навчальних кабінетах, інших приміщеннях навчального закладу та забезпеченню їх засобами друкованих, навчально-наочних демонстраційних матеріалів, власних та учнівських творчих робіт;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 − забезпечує дотримання в кабінеті правил електричної та пожежної безпеки, чистоти, порядку тощо;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систематично веде інвентарну книгу із занесенням до неї відповідних змін про нові надходження, витрати та списання матеріальних цінностей. </w:t>
      </w:r>
    </w:p>
    <w:p w:rsidR="00C77979" w:rsidRPr="00C77979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На вхідних дверях кабінету повинен бути відповідний напис на табличці з назвою кабінету: «Кабінет музичного мистецтва», «Кабінет естетики», «Кабінет образотворчого мистецтва», «Кабінет художньої культури» або загальна назва «Кабінет дисциплін художньо-естетичного циклу». </w:t>
      </w:r>
      <w:proofErr w:type="spellStart"/>
      <w:r w:rsidRPr="00C77979">
        <w:rPr>
          <w:b w:val="0"/>
          <w:sz w:val="28"/>
          <w:szCs w:val="28"/>
        </w:rPr>
        <w:t>Крім</w:t>
      </w:r>
      <w:proofErr w:type="spellEnd"/>
      <w:r w:rsidRPr="00C77979">
        <w:rPr>
          <w:b w:val="0"/>
          <w:sz w:val="28"/>
          <w:szCs w:val="28"/>
        </w:rPr>
        <w:t xml:space="preserve"> того, на </w:t>
      </w:r>
      <w:proofErr w:type="spellStart"/>
      <w:r w:rsidRPr="00C77979">
        <w:rPr>
          <w:b w:val="0"/>
          <w:sz w:val="28"/>
          <w:szCs w:val="28"/>
        </w:rPr>
        <w:t>вхідних</w:t>
      </w:r>
      <w:proofErr w:type="spellEnd"/>
      <w:r w:rsidRPr="00C77979">
        <w:rPr>
          <w:b w:val="0"/>
          <w:sz w:val="28"/>
          <w:szCs w:val="28"/>
        </w:rPr>
        <w:t xml:space="preserve"> дверях </w:t>
      </w:r>
      <w:proofErr w:type="spellStart"/>
      <w:r w:rsidRPr="00C77979">
        <w:rPr>
          <w:b w:val="0"/>
          <w:sz w:val="28"/>
          <w:szCs w:val="28"/>
        </w:rPr>
        <w:t>класної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кімнати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може</w:t>
      </w:r>
      <w:proofErr w:type="spellEnd"/>
      <w:r w:rsidRPr="00C77979">
        <w:rPr>
          <w:b w:val="0"/>
          <w:sz w:val="28"/>
          <w:szCs w:val="28"/>
        </w:rPr>
        <w:t xml:space="preserve"> бути </w:t>
      </w:r>
      <w:proofErr w:type="spellStart"/>
      <w:r w:rsidRPr="00C77979">
        <w:rPr>
          <w:b w:val="0"/>
          <w:sz w:val="28"/>
          <w:szCs w:val="28"/>
        </w:rPr>
        <w:t>цифрове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позначення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літера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класу</w:t>
      </w:r>
      <w:proofErr w:type="spellEnd"/>
      <w:r w:rsidRPr="00C77979">
        <w:rPr>
          <w:b w:val="0"/>
          <w:sz w:val="28"/>
          <w:szCs w:val="28"/>
        </w:rPr>
        <w:t xml:space="preserve">, за </w:t>
      </w:r>
      <w:proofErr w:type="spellStart"/>
      <w:r w:rsidRPr="00C77979">
        <w:rPr>
          <w:b w:val="0"/>
          <w:sz w:val="28"/>
          <w:szCs w:val="28"/>
        </w:rPr>
        <w:t>якою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закріплений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даний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клас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школи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наприклад</w:t>
      </w:r>
      <w:proofErr w:type="spellEnd"/>
      <w:r w:rsidRPr="00C77979">
        <w:rPr>
          <w:b w:val="0"/>
          <w:sz w:val="28"/>
          <w:szCs w:val="28"/>
        </w:rPr>
        <w:t xml:space="preserve">, «5-А </w:t>
      </w:r>
      <w:proofErr w:type="spellStart"/>
      <w:r w:rsidRPr="00C77979">
        <w:rPr>
          <w:b w:val="0"/>
          <w:sz w:val="28"/>
          <w:szCs w:val="28"/>
        </w:rPr>
        <w:t>клас</w:t>
      </w:r>
      <w:proofErr w:type="spellEnd"/>
      <w:r w:rsidRPr="00C77979">
        <w:rPr>
          <w:b w:val="0"/>
          <w:sz w:val="28"/>
          <w:szCs w:val="28"/>
        </w:rPr>
        <w:t xml:space="preserve">».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</w:rPr>
        <w:t xml:space="preserve">Для </w:t>
      </w:r>
      <w:proofErr w:type="spellStart"/>
      <w:r w:rsidRPr="00C77979">
        <w:rPr>
          <w:b w:val="0"/>
          <w:sz w:val="28"/>
          <w:szCs w:val="28"/>
        </w:rPr>
        <w:t>оформлення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передбачено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навчально-методичних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змінного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постійного</w:t>
      </w:r>
      <w:proofErr w:type="spellEnd"/>
      <w:r w:rsidRPr="00C77979">
        <w:rPr>
          <w:b w:val="0"/>
          <w:sz w:val="28"/>
          <w:szCs w:val="28"/>
        </w:rPr>
        <w:t xml:space="preserve"> характеру. </w:t>
      </w:r>
      <w:proofErr w:type="gramStart"/>
      <w:r w:rsidRPr="00C77979">
        <w:rPr>
          <w:b w:val="0"/>
          <w:sz w:val="28"/>
          <w:szCs w:val="28"/>
        </w:rPr>
        <w:t>До</w:t>
      </w:r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постійних</w:t>
      </w:r>
      <w:proofErr w:type="spellEnd"/>
      <w:r w:rsidRPr="00C77979">
        <w:rPr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належать: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інструкція з безпеки праці та пожежної безпеки, правила роботи в кабінеті;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 xml:space="preserve"> − портрети видатних художників, композиторів тощо;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таблиці побудови зображення на площині;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таблиці повітряної та лінійної перспективи тощо;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твори видатних митців України;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кращі зразки творів мистецтва світового значення;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скульптурні композиції;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творчі роботи учнів.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До </w:t>
      </w:r>
      <w:r w:rsidRPr="00C77979">
        <w:rPr>
          <w:sz w:val="28"/>
          <w:szCs w:val="28"/>
          <w:lang w:val="uk-UA"/>
        </w:rPr>
        <w:t>експозицій змінного характеру</w:t>
      </w:r>
      <w:r w:rsidRPr="00C77979">
        <w:rPr>
          <w:b w:val="0"/>
          <w:sz w:val="28"/>
          <w:szCs w:val="28"/>
          <w:lang w:val="uk-UA"/>
        </w:rPr>
        <w:t xml:space="preserve"> належать: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виставка кращих робіт учнів;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матеріали до теми наступних уроків, орієнтовні завдання тематичного оцінювання, державної атестації;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додаткова інформація відповідно до навчальної програми, зокрема про життєвий і творчий шлях художників, композиторів, висвітлення поточних подій розвитку мистецтва</w:t>
      </w:r>
      <w:r w:rsidR="00C77979" w:rsidRPr="00C77979">
        <w:rPr>
          <w:b w:val="0"/>
          <w:sz w:val="28"/>
          <w:szCs w:val="28"/>
          <w:lang w:val="uk-UA"/>
        </w:rPr>
        <w:t xml:space="preserve"> </w:t>
      </w:r>
      <w:r w:rsidRPr="00C77979">
        <w:rPr>
          <w:b w:val="0"/>
          <w:sz w:val="28"/>
          <w:szCs w:val="28"/>
          <w:lang w:val="uk-UA"/>
        </w:rPr>
        <w:t xml:space="preserve">нашій країні та за її межами;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матеріали краєзнавчого характеру;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результати експериментальної та дослідницької роботи учнів;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результати учнівських олімпіад, конкурсів, турнірів тощо.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Матеріали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оновлюються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gramStart"/>
      <w:r w:rsidRPr="00C77979">
        <w:rPr>
          <w:b w:val="0"/>
          <w:sz w:val="28"/>
          <w:szCs w:val="28"/>
        </w:rPr>
        <w:t>при</w:t>
      </w:r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переході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вивчення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нової</w:t>
      </w:r>
      <w:proofErr w:type="spellEnd"/>
      <w:r w:rsidRPr="00C77979">
        <w:rPr>
          <w:b w:val="0"/>
          <w:sz w:val="28"/>
          <w:szCs w:val="28"/>
        </w:rPr>
        <w:t xml:space="preserve"> теми. Для </w:t>
      </w:r>
      <w:proofErr w:type="spellStart"/>
      <w:r w:rsidRPr="00C77979">
        <w:rPr>
          <w:b w:val="0"/>
          <w:sz w:val="28"/>
          <w:szCs w:val="28"/>
        </w:rPr>
        <w:t>розташування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використовуються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змінні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пластинчасті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перфоровані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або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решітчасті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сте</w:t>
      </w:r>
      <w:r w:rsidR="00C77979" w:rsidRPr="00C77979">
        <w:rPr>
          <w:b w:val="0"/>
          <w:sz w:val="28"/>
          <w:szCs w:val="28"/>
        </w:rPr>
        <w:t>нди</w:t>
      </w:r>
      <w:proofErr w:type="spellEnd"/>
      <w:r w:rsidR="00C77979" w:rsidRPr="00C77979">
        <w:rPr>
          <w:b w:val="0"/>
          <w:sz w:val="28"/>
          <w:szCs w:val="28"/>
        </w:rPr>
        <w:t xml:space="preserve">, </w:t>
      </w:r>
      <w:proofErr w:type="spellStart"/>
      <w:r w:rsidR="00C77979" w:rsidRPr="00C77979">
        <w:rPr>
          <w:b w:val="0"/>
          <w:sz w:val="28"/>
          <w:szCs w:val="28"/>
        </w:rPr>
        <w:t>що</w:t>
      </w:r>
      <w:proofErr w:type="spellEnd"/>
      <w:r w:rsidR="00C77979" w:rsidRPr="00C77979">
        <w:rPr>
          <w:b w:val="0"/>
          <w:sz w:val="28"/>
          <w:szCs w:val="28"/>
        </w:rPr>
        <w:t xml:space="preserve"> </w:t>
      </w:r>
      <w:proofErr w:type="spellStart"/>
      <w:r w:rsidR="00C77979" w:rsidRPr="00C77979">
        <w:rPr>
          <w:b w:val="0"/>
          <w:sz w:val="28"/>
          <w:szCs w:val="28"/>
        </w:rPr>
        <w:t>розміщують</w:t>
      </w:r>
      <w:proofErr w:type="spellEnd"/>
      <w:r w:rsidR="00C77979" w:rsidRPr="00C77979">
        <w:rPr>
          <w:b w:val="0"/>
          <w:sz w:val="28"/>
          <w:szCs w:val="28"/>
        </w:rPr>
        <w:t xml:space="preserve"> на </w:t>
      </w:r>
      <w:proofErr w:type="spellStart"/>
      <w:proofErr w:type="gramStart"/>
      <w:r w:rsidR="00C77979" w:rsidRPr="00C77979">
        <w:rPr>
          <w:b w:val="0"/>
          <w:sz w:val="28"/>
          <w:szCs w:val="28"/>
        </w:rPr>
        <w:t>ст</w:t>
      </w:r>
      <w:proofErr w:type="gramEnd"/>
      <w:r w:rsidR="00C77979" w:rsidRPr="00C77979">
        <w:rPr>
          <w:b w:val="0"/>
          <w:sz w:val="28"/>
          <w:szCs w:val="28"/>
        </w:rPr>
        <w:t>інах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Добре обладнаний кабінет дисциплін художньо-естетичного циклу народжує реальні умови для цілеспрямованої діяльності не тільки учнів, але й учителів школи щодо ознайомлення з новою програмою, методичною літературою з питань естетичного виховання, підготовки б</w:t>
      </w:r>
      <w:r w:rsidR="00C77979" w:rsidRPr="00C77979">
        <w:rPr>
          <w:b w:val="0"/>
          <w:sz w:val="28"/>
          <w:szCs w:val="28"/>
          <w:lang w:val="uk-UA"/>
        </w:rPr>
        <w:t>есід, класних годин, вечорів</w:t>
      </w:r>
      <w:r w:rsidRPr="00C77979">
        <w:rPr>
          <w:b w:val="0"/>
          <w:sz w:val="28"/>
          <w:szCs w:val="28"/>
          <w:lang w:val="uk-UA"/>
        </w:rPr>
        <w:t>.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</w:p>
    <w:p w:rsidR="004E3B59" w:rsidRPr="004072D4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i w:val="0"/>
          <w:color w:val="auto"/>
          <w:sz w:val="28"/>
          <w:szCs w:val="28"/>
          <w:lang w:val="uk-UA"/>
        </w:rPr>
      </w:pPr>
      <w:r w:rsidRPr="004072D4">
        <w:rPr>
          <w:rStyle w:val="a4"/>
          <w:i w:val="0"/>
          <w:color w:val="auto"/>
          <w:sz w:val="28"/>
          <w:szCs w:val="28"/>
          <w:lang w:val="uk-UA"/>
        </w:rPr>
        <w:t>Посадові обов’язки завідуючого кабінетом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>Відповідає за: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чистоту, естетичний та санітарний стан кабінету і підсобних приміщень;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стан збереження в належному вигляді шкільних парт, стільців та інших меблів кабінету;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безпечний стан учнівських робочих місць,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lastRenderedPageBreak/>
        <w:t>приладів, інструментів;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систематичне проведення первинного і періодичного інструктажу з учнями та відповідне їх оформлення в журналі;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перевірку знань, а також виконання учнями правил і інструкцій з техніки безпеки;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щорічну розробку заходів з охорони праці для включення їх в плани і уг</w:t>
      </w:r>
      <w:r w:rsidR="00C77979"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оду з охорони праці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; </w:t>
      </w:r>
      <w:r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за стан зберігання матеріальних цінн</w:t>
      </w:r>
      <w:r w:rsidR="00C77979" w:rsidRPr="004072D4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остей у ввіреному йому кабінеті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>Здійснює:</w:t>
      </w:r>
      <w:r w:rsidR="0006572D">
        <w:rPr>
          <w:rStyle w:val="a4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P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інструктаж учнів з безпеки життєдіяльності під час занять з обов’язковою реєстрацією в класному журналі чи </w:t>
      </w:r>
      <w:r w:rsidR="00C77979" w:rsidRP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журналі реєстрації інструктажів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;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виконання постанов, розпоряджень і наказів МО України та іншого законодавства і профспілкових органів з питань охорони праці;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оформлення кабінету, погоджуючи з адміністрацією та залучаючи до цієї роботи учнів, батьків, громадські організації;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відповідальність за життя і здоров’я учнів класу під час занять які він проводить;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оперативне інформування адміністрації школи про кожен нещасний випадок, вживає заходів щодо надання першої долікарської допомоги;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періодичне медичне обстеження;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дотримання етичних норм поведінки, які відповідають громадському статусу педагога;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складання поточного та перспективного планів роботи кабінету, планує обновлення матеріальної бази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наочностей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, навчальних посібників; подає заявку адміністрації школи на придбання необхідного обладнання для проведення лабораторних, практичних робіт, демонстраційних дослідів;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складання і щорічний перегляд інструкцій з техніки безпеки, виробничої санітарії, протипожежної безпеки і здійснення нагляду за їх виконанням;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створення всіх необхідних умов забезпечення безпечних умов навчання, проведення лабораторних занять та інших робіт тільки при наявності відповідного обладнання, яке вимагається правилами і нормами охорони праці;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за розпорядженням адміністрації закупку необхідного обладнання для кабінету;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контроль обладнання з протипожежної безпеки, медичних та індивідуальних засобів захисту, а також поновлює наочну агітацію з питань забезпечення безпеки життєдіяльності;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</w:rPr>
      </w:pP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lastRenderedPageBreak/>
        <w:t>Бере участь: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педагогічної ради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діяльності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методичних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об’єднань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інших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формах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методичної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proofErr w:type="spellStart"/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Має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 xml:space="preserve"> право на: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не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допускати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проведення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занять,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пов’язаних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із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небезпекою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для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життя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здоров’я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працівників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повідомленням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про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це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директора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заступника директора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навчально-виховної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участь в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управлінні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школою в порядку,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визначеному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Статутом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захист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професійної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честі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гідності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proofErr w:type="gram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ознайомлення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скаргами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іншими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документами,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які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містять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оцінку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його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відповідних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пояснень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захист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своїх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інтересів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самостійно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/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тез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представника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тому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числі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адвоката, 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випадку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дисциплінарного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службового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розслідування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пов’язаного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порушенням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педагогом норм професійної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етики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конфіденційність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дисциплінарного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(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службового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)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розслідування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за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винятком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випадків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передбачених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законом;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учням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ід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час занять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перерв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обов’язкових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для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виконання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розпоряджень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які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стосуються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організації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занять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дотримання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притягнення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до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дисциплінарної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відповідальності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випадках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в порядку,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встановлених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Статутом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Правилами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внутрішнього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розпорядку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проходження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атестації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кабі</w:t>
      </w:r>
      <w:proofErr w:type="gram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нету</w:t>
      </w:r>
      <w:proofErr w:type="spellEnd"/>
      <w:proofErr w:type="gram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на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добровільній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основі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</w:rPr>
      </w:pP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Забезпечу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:</w:t>
      </w:r>
      <w:proofErr w:type="gramEnd"/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своєчасне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складання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встановленої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звітної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документації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своєчасне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директору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звіту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про свою роботу.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</w:rPr>
      </w:pP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Погоджу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:</w:t>
      </w:r>
      <w:proofErr w:type="gramEnd"/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вою роботу  з директором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заступником директора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навчально-виховної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.</w:t>
      </w:r>
    </w:p>
    <w:p w:rsidR="004E3B59" w:rsidRPr="00C77979" w:rsidRDefault="004E3B59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</w:p>
    <w:p w:rsidR="004E3B59" w:rsidRPr="00C77979" w:rsidRDefault="004E3B59" w:rsidP="00C77979">
      <w:pPr>
        <w:spacing w:after="0" w:line="36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i w:val="0"/>
          <w:color w:val="auto"/>
          <w:sz w:val="28"/>
          <w:szCs w:val="28"/>
          <w:lang w:val="uk-UA" w:eastAsia="ru-RU"/>
        </w:rPr>
      </w:pPr>
      <w:r w:rsidRPr="00C77979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br w:type="page"/>
      </w:r>
    </w:p>
    <w:p w:rsidR="004E3B59" w:rsidRPr="00C77979" w:rsidRDefault="004E3B59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rStyle w:val="a4"/>
          <w:b w:val="0"/>
          <w:i w:val="0"/>
          <w:color w:val="auto"/>
          <w:sz w:val="28"/>
          <w:szCs w:val="28"/>
          <w:lang w:val="uk-UA"/>
        </w:rPr>
        <w:lastRenderedPageBreak/>
        <w:t>Література:</w:t>
      </w:r>
    </w:p>
    <w:p w:rsidR="004E3B59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rStyle w:val="a4"/>
          <w:b w:val="0"/>
          <w:i w:val="0"/>
          <w:color w:val="auto"/>
          <w:sz w:val="28"/>
          <w:szCs w:val="28"/>
          <w:lang w:val="uk-UA"/>
        </w:rPr>
        <w:t>1. Казачкова Л.М.  Навчально-методичне забезпечення кабінету предметів художньо-естетичного циклу // Таврійський вісник освіти – 2013. –№4(44). – С. 144-149.</w:t>
      </w:r>
    </w:p>
    <w:p w:rsidR="004E3B59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2. </w:t>
      </w:r>
      <w:r w:rsidR="00554F74">
        <w:fldChar w:fldCharType="begin"/>
      </w:r>
      <w:r w:rsidR="00554F74">
        <w:instrText>HYPERLINK</w:instrText>
      </w:r>
      <w:r w:rsidR="00554F74" w:rsidRPr="004072D4">
        <w:rPr>
          <w:lang w:val="uk-UA"/>
        </w:rPr>
        <w:instrText xml:space="preserve"> "</w:instrText>
      </w:r>
      <w:r w:rsidR="00554F74">
        <w:instrText>http</w:instrText>
      </w:r>
      <w:r w:rsidR="00554F74" w:rsidRPr="004072D4">
        <w:rPr>
          <w:lang w:val="uk-UA"/>
        </w:rPr>
        <w:instrText>://</w:instrText>
      </w:r>
      <w:r w:rsidR="00554F74">
        <w:instrText>osvita</w:instrText>
      </w:r>
      <w:r w:rsidR="00554F74" w:rsidRPr="004072D4">
        <w:rPr>
          <w:lang w:val="uk-UA"/>
        </w:rPr>
        <w:instrText>-</w:instrText>
      </w:r>
      <w:r w:rsidR="00554F74">
        <w:instrText>ivankiv</w:instrText>
      </w:r>
      <w:r w:rsidR="00554F74" w:rsidRPr="004072D4">
        <w:rPr>
          <w:lang w:val="uk-UA"/>
        </w:rPr>
        <w:instrText>.</w:instrText>
      </w:r>
      <w:r w:rsidR="00554F74">
        <w:instrText>gov</w:instrText>
      </w:r>
      <w:r w:rsidR="00554F74" w:rsidRPr="004072D4">
        <w:rPr>
          <w:lang w:val="uk-UA"/>
        </w:rPr>
        <w:instrText>.</w:instrText>
      </w:r>
      <w:r w:rsidR="00554F74">
        <w:instrText>ua</w:instrText>
      </w:r>
      <w:r w:rsidR="00554F74" w:rsidRPr="004072D4">
        <w:rPr>
          <w:lang w:val="uk-UA"/>
        </w:rPr>
        <w:instrText>/</w:instrText>
      </w:r>
      <w:r w:rsidR="00554F74">
        <w:instrText>metodrecomend</w:instrText>
      </w:r>
      <w:r w:rsidR="00554F74" w:rsidRPr="004072D4">
        <w:rPr>
          <w:lang w:val="uk-UA"/>
        </w:rPr>
        <w:instrText>/97-</w:instrText>
      </w:r>
      <w:r w:rsidR="00554F74">
        <w:instrText>metodichni</w:instrText>
      </w:r>
      <w:r w:rsidR="00554F74" w:rsidRPr="004072D4">
        <w:rPr>
          <w:lang w:val="uk-UA"/>
        </w:rPr>
        <w:instrText>-</w:instrText>
      </w:r>
      <w:r w:rsidR="00554F74">
        <w:instrText>rekomendaciyi</w:instrText>
      </w:r>
      <w:r w:rsidR="00554F74" w:rsidRPr="004072D4">
        <w:rPr>
          <w:lang w:val="uk-UA"/>
        </w:rPr>
        <w:instrText>-</w:instrText>
      </w:r>
      <w:r w:rsidR="00554F74">
        <w:instrText>shhodo</w:instrText>
      </w:r>
      <w:r w:rsidR="00554F74" w:rsidRPr="004072D4">
        <w:rPr>
          <w:lang w:val="uk-UA"/>
        </w:rPr>
        <w:instrText>-</w:instrText>
      </w:r>
      <w:r w:rsidR="00554F74">
        <w:instrText>stvorennya</w:instrText>
      </w:r>
      <w:r w:rsidR="00554F74" w:rsidRPr="004072D4">
        <w:rPr>
          <w:lang w:val="uk-UA"/>
        </w:rPr>
        <w:instrText>.</w:instrText>
      </w:r>
      <w:r w:rsidR="00554F74">
        <w:instrText>html</w:instrText>
      </w:r>
      <w:r w:rsidR="00554F74" w:rsidRPr="004072D4">
        <w:rPr>
          <w:lang w:val="uk-UA"/>
        </w:rPr>
        <w:instrText>"</w:instrText>
      </w:r>
      <w:r w:rsidR="00554F74">
        <w:fldChar w:fldCharType="separate"/>
      </w:r>
      <w:r w:rsidR="004E3B59" w:rsidRPr="00C77979">
        <w:rPr>
          <w:rStyle w:val="a5"/>
          <w:b w:val="0"/>
          <w:color w:val="auto"/>
          <w:sz w:val="28"/>
          <w:szCs w:val="28"/>
        </w:rPr>
        <w:t>http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://</w:t>
      </w:r>
      <w:r w:rsidR="004E3B59" w:rsidRPr="00C77979">
        <w:rPr>
          <w:rStyle w:val="a5"/>
          <w:b w:val="0"/>
          <w:color w:val="auto"/>
          <w:sz w:val="28"/>
          <w:szCs w:val="28"/>
        </w:rPr>
        <w:t>osvita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-</w:t>
      </w:r>
      <w:r w:rsidR="004E3B59" w:rsidRPr="00C77979">
        <w:rPr>
          <w:rStyle w:val="a5"/>
          <w:b w:val="0"/>
          <w:color w:val="auto"/>
          <w:sz w:val="28"/>
          <w:szCs w:val="28"/>
        </w:rPr>
        <w:t>ivankiv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.</w:t>
      </w:r>
      <w:r w:rsidR="004E3B59" w:rsidRPr="00C77979">
        <w:rPr>
          <w:rStyle w:val="a5"/>
          <w:b w:val="0"/>
          <w:color w:val="auto"/>
          <w:sz w:val="28"/>
          <w:szCs w:val="28"/>
        </w:rPr>
        <w:t>gov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.</w:t>
      </w:r>
      <w:r w:rsidR="004E3B59" w:rsidRPr="00C77979">
        <w:rPr>
          <w:rStyle w:val="a5"/>
          <w:b w:val="0"/>
          <w:color w:val="auto"/>
          <w:sz w:val="28"/>
          <w:szCs w:val="28"/>
        </w:rPr>
        <w:t>ua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/</w:t>
      </w:r>
      <w:r w:rsidR="004E3B59" w:rsidRPr="00C77979">
        <w:rPr>
          <w:rStyle w:val="a5"/>
          <w:b w:val="0"/>
          <w:color w:val="auto"/>
          <w:sz w:val="28"/>
          <w:szCs w:val="28"/>
        </w:rPr>
        <w:t>metodrecomend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/97-</w:t>
      </w:r>
      <w:r w:rsidR="004E3B59" w:rsidRPr="00C77979">
        <w:rPr>
          <w:rStyle w:val="a5"/>
          <w:b w:val="0"/>
          <w:color w:val="auto"/>
          <w:sz w:val="28"/>
          <w:szCs w:val="28"/>
        </w:rPr>
        <w:t>metodichni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-</w:t>
      </w:r>
      <w:r w:rsidR="004E3B59" w:rsidRPr="00C77979">
        <w:rPr>
          <w:rStyle w:val="a5"/>
          <w:b w:val="0"/>
          <w:color w:val="auto"/>
          <w:sz w:val="28"/>
          <w:szCs w:val="28"/>
        </w:rPr>
        <w:t>rekomendaciyi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-</w:t>
      </w:r>
      <w:r w:rsidR="004E3B59" w:rsidRPr="00C77979">
        <w:rPr>
          <w:rStyle w:val="a5"/>
          <w:b w:val="0"/>
          <w:color w:val="auto"/>
          <w:sz w:val="28"/>
          <w:szCs w:val="28"/>
        </w:rPr>
        <w:t>shhodo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-</w:t>
      </w:r>
      <w:r w:rsidR="004E3B59" w:rsidRPr="00C77979">
        <w:rPr>
          <w:rStyle w:val="a5"/>
          <w:b w:val="0"/>
          <w:color w:val="auto"/>
          <w:sz w:val="28"/>
          <w:szCs w:val="28"/>
        </w:rPr>
        <w:t>stvorennya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.</w:t>
      </w:r>
      <w:proofErr w:type="spellStart"/>
      <w:r w:rsidR="004E3B59" w:rsidRPr="00C77979">
        <w:rPr>
          <w:rStyle w:val="a5"/>
          <w:b w:val="0"/>
          <w:color w:val="auto"/>
          <w:sz w:val="28"/>
          <w:szCs w:val="28"/>
        </w:rPr>
        <w:t>html</w:t>
      </w:r>
      <w:proofErr w:type="spellEnd"/>
      <w:r w:rsidR="00554F74">
        <w:fldChar w:fldCharType="end"/>
      </w:r>
    </w:p>
    <w:p w:rsidR="004E3B59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3. </w:t>
      </w:r>
      <w:r w:rsidR="00554F74">
        <w:fldChar w:fldCharType="begin"/>
      </w:r>
      <w:r w:rsidR="00554F74">
        <w:instrText>HYPERLINK</w:instrText>
      </w:r>
      <w:r w:rsidR="00554F74" w:rsidRPr="004072D4">
        <w:rPr>
          <w:lang w:val="uk-UA"/>
        </w:rPr>
        <w:instrText xml:space="preserve"> "</w:instrText>
      </w:r>
      <w:r w:rsidR="00554F74">
        <w:instrText>http</w:instrText>
      </w:r>
      <w:r w:rsidR="00554F74" w:rsidRPr="004072D4">
        <w:rPr>
          <w:lang w:val="uk-UA"/>
        </w:rPr>
        <w:instrText>://</w:instrText>
      </w:r>
      <w:r w:rsidR="00554F74">
        <w:instrText>tsurkanigor</w:instrText>
      </w:r>
      <w:r w:rsidR="00554F74" w:rsidRPr="004072D4">
        <w:rPr>
          <w:lang w:val="uk-UA"/>
        </w:rPr>
        <w:instrText>77.</w:instrText>
      </w:r>
      <w:r w:rsidR="00554F74">
        <w:instrText>blogspot</w:instrText>
      </w:r>
      <w:r w:rsidR="00554F74" w:rsidRPr="004072D4">
        <w:rPr>
          <w:lang w:val="uk-UA"/>
        </w:rPr>
        <w:instrText>.</w:instrText>
      </w:r>
      <w:r w:rsidR="00554F74">
        <w:instrText>com</w:instrText>
      </w:r>
      <w:r w:rsidR="00554F74" w:rsidRPr="004072D4">
        <w:rPr>
          <w:lang w:val="uk-UA"/>
        </w:rPr>
        <w:instrText>/</w:instrText>
      </w:r>
      <w:r w:rsidR="00554F74">
        <w:instrText>p</w:instrText>
      </w:r>
      <w:r w:rsidR="00554F74" w:rsidRPr="004072D4">
        <w:rPr>
          <w:lang w:val="uk-UA"/>
        </w:rPr>
        <w:instrText>/</w:instrText>
      </w:r>
      <w:r w:rsidR="00554F74">
        <w:instrText>blog</w:instrText>
      </w:r>
      <w:r w:rsidR="00554F74" w:rsidRPr="004072D4">
        <w:rPr>
          <w:lang w:val="uk-UA"/>
        </w:rPr>
        <w:instrText>-</w:instrText>
      </w:r>
      <w:r w:rsidR="00554F74">
        <w:instrText>page</w:instrText>
      </w:r>
      <w:r w:rsidR="00554F74" w:rsidRPr="004072D4">
        <w:rPr>
          <w:lang w:val="uk-UA"/>
        </w:rPr>
        <w:instrText>_21.</w:instrText>
      </w:r>
      <w:r w:rsidR="00554F74">
        <w:instrText>html</w:instrText>
      </w:r>
      <w:r w:rsidR="00554F74" w:rsidRPr="004072D4">
        <w:rPr>
          <w:lang w:val="uk-UA"/>
        </w:rPr>
        <w:instrText>"</w:instrText>
      </w:r>
      <w:r w:rsidR="00554F74">
        <w:fldChar w:fldCharType="separate"/>
      </w:r>
      <w:r w:rsidR="004E3B59" w:rsidRPr="00C77979">
        <w:rPr>
          <w:rStyle w:val="a5"/>
          <w:b w:val="0"/>
          <w:color w:val="auto"/>
          <w:sz w:val="28"/>
          <w:szCs w:val="28"/>
        </w:rPr>
        <w:t>http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://</w:t>
      </w:r>
      <w:r w:rsidR="004E3B59" w:rsidRPr="00C77979">
        <w:rPr>
          <w:rStyle w:val="a5"/>
          <w:b w:val="0"/>
          <w:color w:val="auto"/>
          <w:sz w:val="28"/>
          <w:szCs w:val="28"/>
        </w:rPr>
        <w:t>tsurkanigor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77.</w:t>
      </w:r>
      <w:r w:rsidR="004E3B59" w:rsidRPr="00C77979">
        <w:rPr>
          <w:rStyle w:val="a5"/>
          <w:b w:val="0"/>
          <w:color w:val="auto"/>
          <w:sz w:val="28"/>
          <w:szCs w:val="28"/>
        </w:rPr>
        <w:t>blogspot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.</w:t>
      </w:r>
      <w:r w:rsidR="004E3B59" w:rsidRPr="00C77979">
        <w:rPr>
          <w:rStyle w:val="a5"/>
          <w:b w:val="0"/>
          <w:color w:val="auto"/>
          <w:sz w:val="28"/>
          <w:szCs w:val="28"/>
        </w:rPr>
        <w:t>com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/</w:t>
      </w:r>
      <w:r w:rsidR="004E3B59" w:rsidRPr="00C77979">
        <w:rPr>
          <w:rStyle w:val="a5"/>
          <w:b w:val="0"/>
          <w:color w:val="auto"/>
          <w:sz w:val="28"/>
          <w:szCs w:val="28"/>
        </w:rPr>
        <w:t>p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/</w:t>
      </w:r>
      <w:r w:rsidR="004E3B59" w:rsidRPr="00C77979">
        <w:rPr>
          <w:rStyle w:val="a5"/>
          <w:b w:val="0"/>
          <w:color w:val="auto"/>
          <w:sz w:val="28"/>
          <w:szCs w:val="28"/>
        </w:rPr>
        <w:t>blog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-</w:t>
      </w:r>
      <w:r w:rsidR="004E3B59" w:rsidRPr="00C77979">
        <w:rPr>
          <w:rStyle w:val="a5"/>
          <w:b w:val="0"/>
          <w:color w:val="auto"/>
          <w:sz w:val="28"/>
          <w:szCs w:val="28"/>
        </w:rPr>
        <w:t>page</w:t>
      </w:r>
      <w:r w:rsidR="004E3B59" w:rsidRPr="00C77979">
        <w:rPr>
          <w:rStyle w:val="a5"/>
          <w:b w:val="0"/>
          <w:color w:val="auto"/>
          <w:sz w:val="28"/>
          <w:szCs w:val="28"/>
          <w:lang w:val="uk-UA"/>
        </w:rPr>
        <w:t>_21.</w:t>
      </w:r>
      <w:proofErr w:type="spellStart"/>
      <w:r w:rsidR="004E3B59" w:rsidRPr="00C77979">
        <w:rPr>
          <w:rStyle w:val="a5"/>
          <w:b w:val="0"/>
          <w:color w:val="auto"/>
          <w:sz w:val="28"/>
          <w:szCs w:val="28"/>
        </w:rPr>
        <w:t>html</w:t>
      </w:r>
      <w:proofErr w:type="spellEnd"/>
      <w:r w:rsidR="00554F74">
        <w:fldChar w:fldCharType="end"/>
      </w:r>
    </w:p>
    <w:sectPr w:rsidR="004E3B59" w:rsidRPr="00C77979" w:rsidSect="003C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567D"/>
    <w:multiLevelType w:val="hybridMultilevel"/>
    <w:tmpl w:val="F40E70EE"/>
    <w:lvl w:ilvl="0" w:tplc="F75C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98"/>
    <w:rsid w:val="0006572D"/>
    <w:rsid w:val="000A0558"/>
    <w:rsid w:val="00257014"/>
    <w:rsid w:val="003457CD"/>
    <w:rsid w:val="003C127F"/>
    <w:rsid w:val="004072D4"/>
    <w:rsid w:val="004E3B59"/>
    <w:rsid w:val="00554F74"/>
    <w:rsid w:val="005A107A"/>
    <w:rsid w:val="009770CD"/>
    <w:rsid w:val="00C77979"/>
    <w:rsid w:val="00D91898"/>
    <w:rsid w:val="00F8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F"/>
  </w:style>
  <w:style w:type="paragraph" w:styleId="2">
    <w:name w:val="heading 2"/>
    <w:basedOn w:val="a"/>
    <w:link w:val="20"/>
    <w:uiPriority w:val="9"/>
    <w:qFormat/>
    <w:rsid w:val="004E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E3B59"/>
    <w:rPr>
      <w:b/>
      <w:bCs/>
    </w:rPr>
  </w:style>
  <w:style w:type="character" w:styleId="a4">
    <w:name w:val="Subtle Emphasis"/>
    <w:basedOn w:val="a0"/>
    <w:uiPriority w:val="19"/>
    <w:qFormat/>
    <w:rsid w:val="004E3B59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4E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E3B59"/>
    <w:rPr>
      <w:b/>
      <w:bCs/>
    </w:rPr>
  </w:style>
  <w:style w:type="character" w:styleId="a4">
    <w:name w:val="Subtle Emphasis"/>
    <w:basedOn w:val="a0"/>
    <w:uiPriority w:val="19"/>
    <w:qFormat/>
    <w:rsid w:val="004E3B59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4E3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djum</cp:lastModifiedBy>
  <cp:revision>4</cp:revision>
  <dcterms:created xsi:type="dcterms:W3CDTF">2020-05-22T07:26:00Z</dcterms:created>
  <dcterms:modified xsi:type="dcterms:W3CDTF">2020-05-22T07:33:00Z</dcterms:modified>
</cp:coreProperties>
</file>